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bookmarkStart w:id="0" w:name="_GoBack"/>
      <w:bookmarkEnd w:id="0"/>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7EAA949C" w:rsidR="00E836E1" w:rsidRPr="006D142C" w:rsidRDefault="00B90325" w:rsidP="00772467">
      <w:pPr>
        <w:jc w:val="center"/>
        <w:rPr>
          <w:rFonts w:ascii="Arial Narrow" w:eastAsia="Batang" w:hAnsi="Arial Narrow"/>
          <w:b/>
          <w:sz w:val="72"/>
          <w:szCs w:val="72"/>
        </w:rPr>
      </w:pPr>
      <w:r>
        <w:rPr>
          <w:rFonts w:ascii="Arial Narrow" w:eastAsia="Batang" w:hAnsi="Arial Narrow"/>
          <w:b/>
          <w:sz w:val="72"/>
          <w:szCs w:val="72"/>
        </w:rPr>
        <w:t>Williamson Hall</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38CBF8A5" w14:textId="5A9BC3B3" w:rsidR="00E836E1" w:rsidRPr="006D142C" w:rsidRDefault="00B90325" w:rsidP="00772467">
      <w:pPr>
        <w:jc w:val="center"/>
        <w:rPr>
          <w:rFonts w:ascii="Arial Narrow" w:eastAsia="Batang" w:hAnsi="Arial Narrow"/>
          <w:sz w:val="36"/>
          <w:szCs w:val="36"/>
        </w:rPr>
      </w:pPr>
      <w:r>
        <w:rPr>
          <w:rFonts w:ascii="Arial Narrow" w:eastAsia="Batang" w:hAnsi="Arial Narrow"/>
          <w:sz w:val="36"/>
          <w:szCs w:val="36"/>
        </w:rPr>
        <w:t>Williamson College of Business Administration</w:t>
      </w: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of Contents</w:t>
          </w:r>
        </w:p>
        <w:p w14:paraId="4B97F484" w14:textId="3A51F7DC" w:rsidR="00C830D2"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6475265" w:history="1">
            <w:r w:rsidR="00C830D2" w:rsidRPr="00585569">
              <w:rPr>
                <w:rStyle w:val="Hyperlink"/>
                <w:rFonts w:eastAsia="Batang"/>
                <w:noProof/>
              </w:rPr>
              <w:t>Introduction</w:t>
            </w:r>
            <w:r w:rsidR="00C830D2">
              <w:rPr>
                <w:noProof/>
                <w:webHidden/>
              </w:rPr>
              <w:tab/>
            </w:r>
            <w:r w:rsidR="00C830D2">
              <w:rPr>
                <w:noProof/>
                <w:webHidden/>
              </w:rPr>
              <w:fldChar w:fldCharType="begin"/>
            </w:r>
            <w:r w:rsidR="00C830D2">
              <w:rPr>
                <w:noProof/>
                <w:webHidden/>
              </w:rPr>
              <w:instrText xml:space="preserve"> PAGEREF _Toc6475265 \h </w:instrText>
            </w:r>
            <w:r w:rsidR="00C830D2">
              <w:rPr>
                <w:noProof/>
                <w:webHidden/>
              </w:rPr>
            </w:r>
            <w:r w:rsidR="00C830D2">
              <w:rPr>
                <w:noProof/>
                <w:webHidden/>
              </w:rPr>
              <w:fldChar w:fldCharType="separate"/>
            </w:r>
            <w:r w:rsidR="00C830D2">
              <w:rPr>
                <w:noProof/>
                <w:webHidden/>
              </w:rPr>
              <w:t>4</w:t>
            </w:r>
            <w:r w:rsidR="00C830D2">
              <w:rPr>
                <w:noProof/>
                <w:webHidden/>
              </w:rPr>
              <w:fldChar w:fldCharType="end"/>
            </w:r>
          </w:hyperlink>
        </w:p>
        <w:p w14:paraId="1F8C3828" w14:textId="06B2DBEC" w:rsidR="00C830D2" w:rsidRDefault="00B761E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5266" w:history="1">
            <w:r w:rsidR="00C830D2" w:rsidRPr="00585569">
              <w:rPr>
                <w:rStyle w:val="Hyperlink"/>
                <w:noProof/>
              </w:rPr>
              <w:t>Emergency Defined</w:t>
            </w:r>
            <w:r w:rsidR="00C830D2">
              <w:rPr>
                <w:noProof/>
                <w:webHidden/>
              </w:rPr>
              <w:tab/>
            </w:r>
            <w:r w:rsidR="00C830D2">
              <w:rPr>
                <w:noProof/>
                <w:webHidden/>
              </w:rPr>
              <w:fldChar w:fldCharType="begin"/>
            </w:r>
            <w:r w:rsidR="00C830D2">
              <w:rPr>
                <w:noProof/>
                <w:webHidden/>
              </w:rPr>
              <w:instrText xml:space="preserve"> PAGEREF _Toc6475266 \h </w:instrText>
            </w:r>
            <w:r w:rsidR="00C830D2">
              <w:rPr>
                <w:noProof/>
                <w:webHidden/>
              </w:rPr>
            </w:r>
            <w:r w:rsidR="00C830D2">
              <w:rPr>
                <w:noProof/>
                <w:webHidden/>
              </w:rPr>
              <w:fldChar w:fldCharType="separate"/>
            </w:r>
            <w:r w:rsidR="00C830D2">
              <w:rPr>
                <w:noProof/>
                <w:webHidden/>
              </w:rPr>
              <w:t>4</w:t>
            </w:r>
            <w:r w:rsidR="00C830D2">
              <w:rPr>
                <w:noProof/>
                <w:webHidden/>
              </w:rPr>
              <w:fldChar w:fldCharType="end"/>
            </w:r>
          </w:hyperlink>
        </w:p>
        <w:p w14:paraId="615325F4" w14:textId="45853EB8" w:rsidR="00C830D2" w:rsidRDefault="00B761E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5267" w:history="1">
            <w:r w:rsidR="00C830D2" w:rsidRPr="00585569">
              <w:rPr>
                <w:rStyle w:val="Hyperlink"/>
                <w:noProof/>
              </w:rPr>
              <w:t>Reporting Emergencies</w:t>
            </w:r>
            <w:r w:rsidR="00C830D2">
              <w:rPr>
                <w:noProof/>
                <w:webHidden/>
              </w:rPr>
              <w:tab/>
            </w:r>
            <w:r w:rsidR="00C830D2">
              <w:rPr>
                <w:noProof/>
                <w:webHidden/>
              </w:rPr>
              <w:fldChar w:fldCharType="begin"/>
            </w:r>
            <w:r w:rsidR="00C830D2">
              <w:rPr>
                <w:noProof/>
                <w:webHidden/>
              </w:rPr>
              <w:instrText xml:space="preserve"> PAGEREF _Toc6475267 \h </w:instrText>
            </w:r>
            <w:r w:rsidR="00C830D2">
              <w:rPr>
                <w:noProof/>
                <w:webHidden/>
              </w:rPr>
            </w:r>
            <w:r w:rsidR="00C830D2">
              <w:rPr>
                <w:noProof/>
                <w:webHidden/>
              </w:rPr>
              <w:fldChar w:fldCharType="separate"/>
            </w:r>
            <w:r w:rsidR="00C830D2">
              <w:rPr>
                <w:noProof/>
                <w:webHidden/>
              </w:rPr>
              <w:t>5</w:t>
            </w:r>
            <w:r w:rsidR="00C830D2">
              <w:rPr>
                <w:noProof/>
                <w:webHidden/>
              </w:rPr>
              <w:fldChar w:fldCharType="end"/>
            </w:r>
          </w:hyperlink>
        </w:p>
        <w:p w14:paraId="4DE3F029" w14:textId="718AEDBF" w:rsidR="00C830D2" w:rsidRDefault="00B761E3">
          <w:pPr>
            <w:pStyle w:val="TOC3"/>
            <w:tabs>
              <w:tab w:val="right" w:leader="dot" w:pos="9350"/>
            </w:tabs>
            <w:rPr>
              <w:rFonts w:asciiTheme="minorHAnsi" w:eastAsiaTheme="minorEastAsia" w:hAnsiTheme="minorHAnsi" w:cstheme="minorBidi"/>
              <w:noProof/>
              <w:sz w:val="22"/>
              <w:szCs w:val="22"/>
            </w:rPr>
          </w:pPr>
          <w:hyperlink w:anchor="_Toc6475268" w:history="1">
            <w:r w:rsidR="00C830D2" w:rsidRPr="00585569">
              <w:rPr>
                <w:rStyle w:val="Hyperlink"/>
                <w:rFonts w:eastAsia="Times New Roman"/>
                <w:noProof/>
              </w:rPr>
              <w:t>Anonymous Reporting</w:t>
            </w:r>
            <w:r w:rsidR="00C830D2">
              <w:rPr>
                <w:noProof/>
                <w:webHidden/>
              </w:rPr>
              <w:tab/>
            </w:r>
            <w:r w:rsidR="00C830D2">
              <w:rPr>
                <w:noProof/>
                <w:webHidden/>
              </w:rPr>
              <w:fldChar w:fldCharType="begin"/>
            </w:r>
            <w:r w:rsidR="00C830D2">
              <w:rPr>
                <w:noProof/>
                <w:webHidden/>
              </w:rPr>
              <w:instrText xml:space="preserve"> PAGEREF _Toc6475268 \h </w:instrText>
            </w:r>
            <w:r w:rsidR="00C830D2">
              <w:rPr>
                <w:noProof/>
                <w:webHidden/>
              </w:rPr>
            </w:r>
            <w:r w:rsidR="00C830D2">
              <w:rPr>
                <w:noProof/>
                <w:webHidden/>
              </w:rPr>
              <w:fldChar w:fldCharType="separate"/>
            </w:r>
            <w:r w:rsidR="00C830D2">
              <w:rPr>
                <w:noProof/>
                <w:webHidden/>
              </w:rPr>
              <w:t>5</w:t>
            </w:r>
            <w:r w:rsidR="00C830D2">
              <w:rPr>
                <w:noProof/>
                <w:webHidden/>
              </w:rPr>
              <w:fldChar w:fldCharType="end"/>
            </w:r>
          </w:hyperlink>
        </w:p>
        <w:p w14:paraId="3C812BA9" w14:textId="2A6B7F03" w:rsidR="00C830D2" w:rsidRDefault="00B761E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5269" w:history="1">
            <w:r w:rsidR="00C830D2" w:rsidRPr="00585569">
              <w:rPr>
                <w:rStyle w:val="Hyperlink"/>
                <w:noProof/>
              </w:rPr>
              <w:t>Building and Department Contact Information</w:t>
            </w:r>
            <w:r w:rsidR="00C830D2">
              <w:rPr>
                <w:noProof/>
                <w:webHidden/>
              </w:rPr>
              <w:tab/>
            </w:r>
            <w:r w:rsidR="00C830D2">
              <w:rPr>
                <w:noProof/>
                <w:webHidden/>
              </w:rPr>
              <w:fldChar w:fldCharType="begin"/>
            </w:r>
            <w:r w:rsidR="00C830D2">
              <w:rPr>
                <w:noProof/>
                <w:webHidden/>
              </w:rPr>
              <w:instrText xml:space="preserve"> PAGEREF _Toc6475269 \h </w:instrText>
            </w:r>
            <w:r w:rsidR="00C830D2">
              <w:rPr>
                <w:noProof/>
                <w:webHidden/>
              </w:rPr>
            </w:r>
            <w:r w:rsidR="00C830D2">
              <w:rPr>
                <w:noProof/>
                <w:webHidden/>
              </w:rPr>
              <w:fldChar w:fldCharType="separate"/>
            </w:r>
            <w:r w:rsidR="00C830D2">
              <w:rPr>
                <w:noProof/>
                <w:webHidden/>
              </w:rPr>
              <w:t>6</w:t>
            </w:r>
            <w:r w:rsidR="00C830D2">
              <w:rPr>
                <w:noProof/>
                <w:webHidden/>
              </w:rPr>
              <w:fldChar w:fldCharType="end"/>
            </w:r>
          </w:hyperlink>
        </w:p>
        <w:p w14:paraId="4274D945" w14:textId="38FC24EE" w:rsidR="00C830D2" w:rsidRDefault="00B761E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5270" w:history="1">
            <w:r w:rsidR="00C830D2" w:rsidRPr="00585569">
              <w:rPr>
                <w:rStyle w:val="Hyperlink"/>
                <w:noProof/>
              </w:rPr>
              <w:t>Incident Command System</w:t>
            </w:r>
            <w:r w:rsidR="00C830D2">
              <w:rPr>
                <w:noProof/>
                <w:webHidden/>
              </w:rPr>
              <w:tab/>
            </w:r>
            <w:r w:rsidR="00C830D2">
              <w:rPr>
                <w:noProof/>
                <w:webHidden/>
              </w:rPr>
              <w:fldChar w:fldCharType="begin"/>
            </w:r>
            <w:r w:rsidR="00C830D2">
              <w:rPr>
                <w:noProof/>
                <w:webHidden/>
              </w:rPr>
              <w:instrText xml:space="preserve"> PAGEREF _Toc6475270 \h </w:instrText>
            </w:r>
            <w:r w:rsidR="00C830D2">
              <w:rPr>
                <w:noProof/>
                <w:webHidden/>
              </w:rPr>
            </w:r>
            <w:r w:rsidR="00C830D2">
              <w:rPr>
                <w:noProof/>
                <w:webHidden/>
              </w:rPr>
              <w:fldChar w:fldCharType="separate"/>
            </w:r>
            <w:r w:rsidR="00C830D2">
              <w:rPr>
                <w:noProof/>
                <w:webHidden/>
              </w:rPr>
              <w:t>7</w:t>
            </w:r>
            <w:r w:rsidR="00C830D2">
              <w:rPr>
                <w:noProof/>
                <w:webHidden/>
              </w:rPr>
              <w:fldChar w:fldCharType="end"/>
            </w:r>
          </w:hyperlink>
        </w:p>
        <w:p w14:paraId="17C014F8" w14:textId="228F27B8" w:rsidR="00C830D2" w:rsidRDefault="00B761E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5271" w:history="1">
            <w:r w:rsidR="00C830D2" w:rsidRPr="00585569">
              <w:rPr>
                <w:rStyle w:val="Hyperlink"/>
                <w:noProof/>
              </w:rPr>
              <w:t>Communications</w:t>
            </w:r>
            <w:r w:rsidR="00C830D2">
              <w:rPr>
                <w:noProof/>
                <w:webHidden/>
              </w:rPr>
              <w:tab/>
            </w:r>
            <w:r w:rsidR="00C830D2">
              <w:rPr>
                <w:noProof/>
                <w:webHidden/>
              </w:rPr>
              <w:fldChar w:fldCharType="begin"/>
            </w:r>
            <w:r w:rsidR="00C830D2">
              <w:rPr>
                <w:noProof/>
                <w:webHidden/>
              </w:rPr>
              <w:instrText xml:space="preserve"> PAGEREF _Toc6475271 \h </w:instrText>
            </w:r>
            <w:r w:rsidR="00C830D2">
              <w:rPr>
                <w:noProof/>
                <w:webHidden/>
              </w:rPr>
            </w:r>
            <w:r w:rsidR="00C830D2">
              <w:rPr>
                <w:noProof/>
                <w:webHidden/>
              </w:rPr>
              <w:fldChar w:fldCharType="separate"/>
            </w:r>
            <w:r w:rsidR="00C830D2">
              <w:rPr>
                <w:noProof/>
                <w:webHidden/>
              </w:rPr>
              <w:t>8</w:t>
            </w:r>
            <w:r w:rsidR="00C830D2">
              <w:rPr>
                <w:noProof/>
                <w:webHidden/>
              </w:rPr>
              <w:fldChar w:fldCharType="end"/>
            </w:r>
          </w:hyperlink>
        </w:p>
        <w:p w14:paraId="3EF12CF5" w14:textId="26486B31" w:rsidR="00C830D2" w:rsidRDefault="00B761E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5272" w:history="1">
            <w:r w:rsidR="00C830D2" w:rsidRPr="00585569">
              <w:rPr>
                <w:rStyle w:val="Hyperlink"/>
                <w:noProof/>
              </w:rPr>
              <w:t>Crime Prevention</w:t>
            </w:r>
            <w:r w:rsidR="00C830D2">
              <w:rPr>
                <w:noProof/>
                <w:webHidden/>
              </w:rPr>
              <w:tab/>
            </w:r>
            <w:r w:rsidR="00C830D2">
              <w:rPr>
                <w:noProof/>
                <w:webHidden/>
              </w:rPr>
              <w:fldChar w:fldCharType="begin"/>
            </w:r>
            <w:r w:rsidR="00C830D2">
              <w:rPr>
                <w:noProof/>
                <w:webHidden/>
              </w:rPr>
              <w:instrText xml:space="preserve"> PAGEREF _Toc6475272 \h </w:instrText>
            </w:r>
            <w:r w:rsidR="00C830D2">
              <w:rPr>
                <w:noProof/>
                <w:webHidden/>
              </w:rPr>
            </w:r>
            <w:r w:rsidR="00C830D2">
              <w:rPr>
                <w:noProof/>
                <w:webHidden/>
              </w:rPr>
              <w:fldChar w:fldCharType="separate"/>
            </w:r>
            <w:r w:rsidR="00C830D2">
              <w:rPr>
                <w:noProof/>
                <w:webHidden/>
              </w:rPr>
              <w:t>9</w:t>
            </w:r>
            <w:r w:rsidR="00C830D2">
              <w:rPr>
                <w:noProof/>
                <w:webHidden/>
              </w:rPr>
              <w:fldChar w:fldCharType="end"/>
            </w:r>
          </w:hyperlink>
        </w:p>
        <w:p w14:paraId="45569C0E" w14:textId="597C81E1" w:rsidR="00C830D2" w:rsidRDefault="00B761E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5273" w:history="1">
            <w:r w:rsidR="00C830D2" w:rsidRPr="00585569">
              <w:rPr>
                <w:rStyle w:val="Hyperlink"/>
                <w:noProof/>
              </w:rPr>
              <w:t>Security and Tram Escorts</w:t>
            </w:r>
            <w:r w:rsidR="00C830D2">
              <w:rPr>
                <w:noProof/>
                <w:webHidden/>
              </w:rPr>
              <w:tab/>
            </w:r>
            <w:r w:rsidR="00C830D2">
              <w:rPr>
                <w:noProof/>
                <w:webHidden/>
              </w:rPr>
              <w:fldChar w:fldCharType="begin"/>
            </w:r>
            <w:r w:rsidR="00C830D2">
              <w:rPr>
                <w:noProof/>
                <w:webHidden/>
              </w:rPr>
              <w:instrText xml:space="preserve"> PAGEREF _Toc6475273 \h </w:instrText>
            </w:r>
            <w:r w:rsidR="00C830D2">
              <w:rPr>
                <w:noProof/>
                <w:webHidden/>
              </w:rPr>
            </w:r>
            <w:r w:rsidR="00C830D2">
              <w:rPr>
                <w:noProof/>
                <w:webHidden/>
              </w:rPr>
              <w:fldChar w:fldCharType="separate"/>
            </w:r>
            <w:r w:rsidR="00C830D2">
              <w:rPr>
                <w:noProof/>
                <w:webHidden/>
              </w:rPr>
              <w:t>9</w:t>
            </w:r>
            <w:r w:rsidR="00C830D2">
              <w:rPr>
                <w:noProof/>
                <w:webHidden/>
              </w:rPr>
              <w:fldChar w:fldCharType="end"/>
            </w:r>
          </w:hyperlink>
        </w:p>
        <w:p w14:paraId="26AD91E4" w14:textId="0FE1091A" w:rsidR="00C830D2" w:rsidRDefault="00B761E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5274" w:history="1">
            <w:r w:rsidR="00C830D2" w:rsidRPr="00585569">
              <w:rPr>
                <w:rStyle w:val="Hyperlink"/>
                <w:noProof/>
              </w:rPr>
              <w:t>Lock-down and Shelter in Place</w:t>
            </w:r>
            <w:r w:rsidR="00C830D2">
              <w:rPr>
                <w:noProof/>
                <w:webHidden/>
              </w:rPr>
              <w:tab/>
            </w:r>
            <w:r w:rsidR="00C830D2">
              <w:rPr>
                <w:noProof/>
                <w:webHidden/>
              </w:rPr>
              <w:fldChar w:fldCharType="begin"/>
            </w:r>
            <w:r w:rsidR="00C830D2">
              <w:rPr>
                <w:noProof/>
                <w:webHidden/>
              </w:rPr>
              <w:instrText xml:space="preserve"> PAGEREF _Toc6475274 \h </w:instrText>
            </w:r>
            <w:r w:rsidR="00C830D2">
              <w:rPr>
                <w:noProof/>
                <w:webHidden/>
              </w:rPr>
            </w:r>
            <w:r w:rsidR="00C830D2">
              <w:rPr>
                <w:noProof/>
                <w:webHidden/>
              </w:rPr>
              <w:fldChar w:fldCharType="separate"/>
            </w:r>
            <w:r w:rsidR="00C830D2">
              <w:rPr>
                <w:noProof/>
                <w:webHidden/>
              </w:rPr>
              <w:t>10</w:t>
            </w:r>
            <w:r w:rsidR="00C830D2">
              <w:rPr>
                <w:noProof/>
                <w:webHidden/>
              </w:rPr>
              <w:fldChar w:fldCharType="end"/>
            </w:r>
          </w:hyperlink>
        </w:p>
        <w:p w14:paraId="6BC29245" w14:textId="4ADD9D3C" w:rsidR="00C830D2" w:rsidRDefault="00B761E3">
          <w:pPr>
            <w:pStyle w:val="TOC2"/>
            <w:tabs>
              <w:tab w:val="right" w:leader="dot" w:pos="9350"/>
            </w:tabs>
            <w:rPr>
              <w:rFonts w:asciiTheme="minorHAnsi" w:eastAsiaTheme="minorEastAsia" w:hAnsiTheme="minorHAnsi" w:cstheme="minorBidi"/>
              <w:b w:val="0"/>
              <w:bCs w:val="0"/>
              <w:noProof/>
            </w:rPr>
          </w:pPr>
          <w:hyperlink w:anchor="_Toc6475275" w:history="1">
            <w:r w:rsidR="00C830D2" w:rsidRPr="00585569">
              <w:rPr>
                <w:rStyle w:val="Hyperlink"/>
                <w:rFonts w:eastAsia="Times New Roman" w:cs="Times New Roman"/>
                <w:noProof/>
              </w:rPr>
              <w:t>Lock Down</w:t>
            </w:r>
            <w:r w:rsidR="00C830D2">
              <w:rPr>
                <w:noProof/>
                <w:webHidden/>
              </w:rPr>
              <w:tab/>
            </w:r>
            <w:r w:rsidR="00C830D2">
              <w:rPr>
                <w:noProof/>
                <w:webHidden/>
              </w:rPr>
              <w:fldChar w:fldCharType="begin"/>
            </w:r>
            <w:r w:rsidR="00C830D2">
              <w:rPr>
                <w:noProof/>
                <w:webHidden/>
              </w:rPr>
              <w:instrText xml:space="preserve"> PAGEREF _Toc6475275 \h </w:instrText>
            </w:r>
            <w:r w:rsidR="00C830D2">
              <w:rPr>
                <w:noProof/>
                <w:webHidden/>
              </w:rPr>
            </w:r>
            <w:r w:rsidR="00C830D2">
              <w:rPr>
                <w:noProof/>
                <w:webHidden/>
              </w:rPr>
              <w:fldChar w:fldCharType="separate"/>
            </w:r>
            <w:r w:rsidR="00C830D2">
              <w:rPr>
                <w:noProof/>
                <w:webHidden/>
              </w:rPr>
              <w:t>10</w:t>
            </w:r>
            <w:r w:rsidR="00C830D2">
              <w:rPr>
                <w:noProof/>
                <w:webHidden/>
              </w:rPr>
              <w:fldChar w:fldCharType="end"/>
            </w:r>
          </w:hyperlink>
        </w:p>
        <w:p w14:paraId="227254FC" w14:textId="0BEC295B" w:rsidR="00C830D2" w:rsidRDefault="00B761E3">
          <w:pPr>
            <w:pStyle w:val="TOC2"/>
            <w:tabs>
              <w:tab w:val="right" w:leader="dot" w:pos="9350"/>
            </w:tabs>
            <w:rPr>
              <w:rFonts w:asciiTheme="minorHAnsi" w:eastAsiaTheme="minorEastAsia" w:hAnsiTheme="minorHAnsi" w:cstheme="minorBidi"/>
              <w:b w:val="0"/>
              <w:bCs w:val="0"/>
              <w:noProof/>
            </w:rPr>
          </w:pPr>
          <w:hyperlink w:anchor="_Toc6475276" w:history="1">
            <w:r w:rsidR="00C830D2" w:rsidRPr="00585569">
              <w:rPr>
                <w:rStyle w:val="Hyperlink"/>
                <w:rFonts w:eastAsia="Times New Roman"/>
                <w:noProof/>
              </w:rPr>
              <w:t>Shelter in Place</w:t>
            </w:r>
            <w:r w:rsidR="00C830D2">
              <w:rPr>
                <w:noProof/>
                <w:webHidden/>
              </w:rPr>
              <w:tab/>
            </w:r>
            <w:r w:rsidR="00C830D2">
              <w:rPr>
                <w:noProof/>
                <w:webHidden/>
              </w:rPr>
              <w:fldChar w:fldCharType="begin"/>
            </w:r>
            <w:r w:rsidR="00C830D2">
              <w:rPr>
                <w:noProof/>
                <w:webHidden/>
              </w:rPr>
              <w:instrText xml:space="preserve"> PAGEREF _Toc6475276 \h </w:instrText>
            </w:r>
            <w:r w:rsidR="00C830D2">
              <w:rPr>
                <w:noProof/>
                <w:webHidden/>
              </w:rPr>
            </w:r>
            <w:r w:rsidR="00C830D2">
              <w:rPr>
                <w:noProof/>
                <w:webHidden/>
              </w:rPr>
              <w:fldChar w:fldCharType="separate"/>
            </w:r>
            <w:r w:rsidR="00C830D2">
              <w:rPr>
                <w:noProof/>
                <w:webHidden/>
              </w:rPr>
              <w:t>10</w:t>
            </w:r>
            <w:r w:rsidR="00C830D2">
              <w:rPr>
                <w:noProof/>
                <w:webHidden/>
              </w:rPr>
              <w:fldChar w:fldCharType="end"/>
            </w:r>
          </w:hyperlink>
        </w:p>
        <w:p w14:paraId="1732FB07" w14:textId="50F54252" w:rsidR="00C830D2" w:rsidRDefault="00B761E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5277" w:history="1">
            <w:r w:rsidR="00C830D2" w:rsidRPr="00585569">
              <w:rPr>
                <w:rStyle w:val="Hyperlink"/>
                <w:noProof/>
              </w:rPr>
              <w:t>Building and Campus Evacuations</w:t>
            </w:r>
            <w:r w:rsidR="00C830D2">
              <w:rPr>
                <w:noProof/>
                <w:webHidden/>
              </w:rPr>
              <w:tab/>
            </w:r>
            <w:r w:rsidR="00C830D2">
              <w:rPr>
                <w:noProof/>
                <w:webHidden/>
              </w:rPr>
              <w:fldChar w:fldCharType="begin"/>
            </w:r>
            <w:r w:rsidR="00C830D2">
              <w:rPr>
                <w:noProof/>
                <w:webHidden/>
              </w:rPr>
              <w:instrText xml:space="preserve"> PAGEREF _Toc6475277 \h </w:instrText>
            </w:r>
            <w:r w:rsidR="00C830D2">
              <w:rPr>
                <w:noProof/>
                <w:webHidden/>
              </w:rPr>
            </w:r>
            <w:r w:rsidR="00C830D2">
              <w:rPr>
                <w:noProof/>
                <w:webHidden/>
              </w:rPr>
              <w:fldChar w:fldCharType="separate"/>
            </w:r>
            <w:r w:rsidR="00C830D2">
              <w:rPr>
                <w:noProof/>
                <w:webHidden/>
              </w:rPr>
              <w:t>12</w:t>
            </w:r>
            <w:r w:rsidR="00C830D2">
              <w:rPr>
                <w:noProof/>
                <w:webHidden/>
              </w:rPr>
              <w:fldChar w:fldCharType="end"/>
            </w:r>
          </w:hyperlink>
        </w:p>
        <w:p w14:paraId="19D4E6DB" w14:textId="69C79FD3" w:rsidR="00C830D2" w:rsidRDefault="00B761E3">
          <w:pPr>
            <w:pStyle w:val="TOC2"/>
            <w:tabs>
              <w:tab w:val="right" w:leader="dot" w:pos="9350"/>
            </w:tabs>
            <w:rPr>
              <w:rFonts w:asciiTheme="minorHAnsi" w:eastAsiaTheme="minorEastAsia" w:hAnsiTheme="minorHAnsi" w:cstheme="minorBidi"/>
              <w:b w:val="0"/>
              <w:bCs w:val="0"/>
              <w:noProof/>
            </w:rPr>
          </w:pPr>
          <w:hyperlink w:anchor="_Toc6475278" w:history="1">
            <w:r w:rsidR="00C830D2" w:rsidRPr="00585569">
              <w:rPr>
                <w:rStyle w:val="Hyperlink"/>
                <w:rFonts w:eastAsia="Times New Roman"/>
                <w:noProof/>
              </w:rPr>
              <w:t>Building Evacuation</w:t>
            </w:r>
            <w:r w:rsidR="00C830D2">
              <w:rPr>
                <w:noProof/>
                <w:webHidden/>
              </w:rPr>
              <w:tab/>
            </w:r>
            <w:r w:rsidR="00C830D2">
              <w:rPr>
                <w:noProof/>
                <w:webHidden/>
              </w:rPr>
              <w:fldChar w:fldCharType="begin"/>
            </w:r>
            <w:r w:rsidR="00C830D2">
              <w:rPr>
                <w:noProof/>
                <w:webHidden/>
              </w:rPr>
              <w:instrText xml:space="preserve"> PAGEREF _Toc6475278 \h </w:instrText>
            </w:r>
            <w:r w:rsidR="00C830D2">
              <w:rPr>
                <w:noProof/>
                <w:webHidden/>
              </w:rPr>
            </w:r>
            <w:r w:rsidR="00C830D2">
              <w:rPr>
                <w:noProof/>
                <w:webHidden/>
              </w:rPr>
              <w:fldChar w:fldCharType="separate"/>
            </w:r>
            <w:r w:rsidR="00C830D2">
              <w:rPr>
                <w:noProof/>
                <w:webHidden/>
              </w:rPr>
              <w:t>12</w:t>
            </w:r>
            <w:r w:rsidR="00C830D2">
              <w:rPr>
                <w:noProof/>
                <w:webHidden/>
              </w:rPr>
              <w:fldChar w:fldCharType="end"/>
            </w:r>
          </w:hyperlink>
        </w:p>
        <w:p w14:paraId="17A91296" w14:textId="3FAE7365" w:rsidR="00C830D2" w:rsidRDefault="00B761E3">
          <w:pPr>
            <w:pStyle w:val="TOC3"/>
            <w:tabs>
              <w:tab w:val="right" w:leader="dot" w:pos="9350"/>
            </w:tabs>
            <w:rPr>
              <w:rFonts w:asciiTheme="minorHAnsi" w:eastAsiaTheme="minorEastAsia" w:hAnsiTheme="minorHAnsi" w:cstheme="minorBidi"/>
              <w:noProof/>
              <w:sz w:val="22"/>
              <w:szCs w:val="22"/>
            </w:rPr>
          </w:pPr>
          <w:hyperlink w:anchor="_Toc6475279" w:history="1">
            <w:r w:rsidR="00C830D2" w:rsidRPr="00585569">
              <w:rPr>
                <w:rStyle w:val="Hyperlink"/>
                <w:rFonts w:eastAsia="Times New Roman"/>
                <w:noProof/>
              </w:rPr>
              <w:t>Building Evacuation Maps</w:t>
            </w:r>
            <w:r w:rsidR="00C830D2">
              <w:rPr>
                <w:noProof/>
                <w:webHidden/>
              </w:rPr>
              <w:tab/>
            </w:r>
            <w:r w:rsidR="00C830D2">
              <w:rPr>
                <w:noProof/>
                <w:webHidden/>
              </w:rPr>
              <w:fldChar w:fldCharType="begin"/>
            </w:r>
            <w:r w:rsidR="00C830D2">
              <w:rPr>
                <w:noProof/>
                <w:webHidden/>
              </w:rPr>
              <w:instrText xml:space="preserve"> PAGEREF _Toc6475279 \h </w:instrText>
            </w:r>
            <w:r w:rsidR="00C830D2">
              <w:rPr>
                <w:noProof/>
                <w:webHidden/>
              </w:rPr>
            </w:r>
            <w:r w:rsidR="00C830D2">
              <w:rPr>
                <w:noProof/>
                <w:webHidden/>
              </w:rPr>
              <w:fldChar w:fldCharType="separate"/>
            </w:r>
            <w:r w:rsidR="00C830D2">
              <w:rPr>
                <w:noProof/>
                <w:webHidden/>
              </w:rPr>
              <w:t>13</w:t>
            </w:r>
            <w:r w:rsidR="00C830D2">
              <w:rPr>
                <w:noProof/>
                <w:webHidden/>
              </w:rPr>
              <w:fldChar w:fldCharType="end"/>
            </w:r>
          </w:hyperlink>
        </w:p>
        <w:p w14:paraId="4C3AD2B8" w14:textId="7EDE8F50" w:rsidR="00C830D2" w:rsidRDefault="00B761E3">
          <w:pPr>
            <w:pStyle w:val="TOC3"/>
            <w:tabs>
              <w:tab w:val="right" w:leader="dot" w:pos="9350"/>
            </w:tabs>
            <w:rPr>
              <w:rFonts w:asciiTheme="minorHAnsi" w:eastAsiaTheme="minorEastAsia" w:hAnsiTheme="minorHAnsi" w:cstheme="minorBidi"/>
              <w:noProof/>
              <w:sz w:val="22"/>
              <w:szCs w:val="22"/>
            </w:rPr>
          </w:pPr>
          <w:hyperlink w:anchor="_Toc6475280" w:history="1">
            <w:r w:rsidR="00C830D2" w:rsidRPr="00585569">
              <w:rPr>
                <w:rStyle w:val="Hyperlink"/>
                <w:noProof/>
              </w:rPr>
              <w:t>Williamson Hall Basement</w:t>
            </w:r>
            <w:r w:rsidR="00C830D2">
              <w:rPr>
                <w:noProof/>
                <w:webHidden/>
              </w:rPr>
              <w:tab/>
            </w:r>
            <w:r w:rsidR="00C830D2">
              <w:rPr>
                <w:noProof/>
                <w:webHidden/>
              </w:rPr>
              <w:fldChar w:fldCharType="begin"/>
            </w:r>
            <w:r w:rsidR="00C830D2">
              <w:rPr>
                <w:noProof/>
                <w:webHidden/>
              </w:rPr>
              <w:instrText xml:space="preserve"> PAGEREF _Toc6475280 \h </w:instrText>
            </w:r>
            <w:r w:rsidR="00C830D2">
              <w:rPr>
                <w:noProof/>
                <w:webHidden/>
              </w:rPr>
            </w:r>
            <w:r w:rsidR="00C830D2">
              <w:rPr>
                <w:noProof/>
                <w:webHidden/>
              </w:rPr>
              <w:fldChar w:fldCharType="separate"/>
            </w:r>
            <w:r w:rsidR="00C830D2">
              <w:rPr>
                <w:noProof/>
                <w:webHidden/>
              </w:rPr>
              <w:t>13</w:t>
            </w:r>
            <w:r w:rsidR="00C830D2">
              <w:rPr>
                <w:noProof/>
                <w:webHidden/>
              </w:rPr>
              <w:fldChar w:fldCharType="end"/>
            </w:r>
          </w:hyperlink>
        </w:p>
        <w:p w14:paraId="07B2A89A" w14:textId="1A3550FB" w:rsidR="00C830D2" w:rsidRDefault="00B761E3">
          <w:pPr>
            <w:pStyle w:val="TOC3"/>
            <w:tabs>
              <w:tab w:val="right" w:leader="dot" w:pos="9350"/>
            </w:tabs>
            <w:rPr>
              <w:rFonts w:asciiTheme="minorHAnsi" w:eastAsiaTheme="minorEastAsia" w:hAnsiTheme="minorHAnsi" w:cstheme="minorBidi"/>
              <w:noProof/>
              <w:sz w:val="22"/>
              <w:szCs w:val="22"/>
            </w:rPr>
          </w:pPr>
          <w:hyperlink w:anchor="_Toc6475281" w:history="1">
            <w:r w:rsidR="00C830D2" w:rsidRPr="00585569">
              <w:rPr>
                <w:rStyle w:val="Hyperlink"/>
                <w:noProof/>
              </w:rPr>
              <w:t>Williamson Hall 1</w:t>
            </w:r>
            <w:r w:rsidR="00C830D2" w:rsidRPr="00585569">
              <w:rPr>
                <w:rStyle w:val="Hyperlink"/>
                <w:noProof/>
                <w:vertAlign w:val="superscript"/>
              </w:rPr>
              <w:t>st</w:t>
            </w:r>
            <w:r w:rsidR="00C830D2" w:rsidRPr="00585569">
              <w:rPr>
                <w:rStyle w:val="Hyperlink"/>
                <w:noProof/>
              </w:rPr>
              <w:t xml:space="preserve"> Floor</w:t>
            </w:r>
            <w:r w:rsidR="00C830D2">
              <w:rPr>
                <w:noProof/>
                <w:webHidden/>
              </w:rPr>
              <w:tab/>
            </w:r>
            <w:r w:rsidR="00C830D2">
              <w:rPr>
                <w:noProof/>
                <w:webHidden/>
              </w:rPr>
              <w:fldChar w:fldCharType="begin"/>
            </w:r>
            <w:r w:rsidR="00C830D2">
              <w:rPr>
                <w:noProof/>
                <w:webHidden/>
              </w:rPr>
              <w:instrText xml:space="preserve"> PAGEREF _Toc6475281 \h </w:instrText>
            </w:r>
            <w:r w:rsidR="00C830D2">
              <w:rPr>
                <w:noProof/>
                <w:webHidden/>
              </w:rPr>
            </w:r>
            <w:r w:rsidR="00C830D2">
              <w:rPr>
                <w:noProof/>
                <w:webHidden/>
              </w:rPr>
              <w:fldChar w:fldCharType="separate"/>
            </w:r>
            <w:r w:rsidR="00C830D2">
              <w:rPr>
                <w:noProof/>
                <w:webHidden/>
              </w:rPr>
              <w:t>14</w:t>
            </w:r>
            <w:r w:rsidR="00C830D2">
              <w:rPr>
                <w:noProof/>
                <w:webHidden/>
              </w:rPr>
              <w:fldChar w:fldCharType="end"/>
            </w:r>
          </w:hyperlink>
        </w:p>
        <w:p w14:paraId="6BFAC18F" w14:textId="213BFC15" w:rsidR="00C830D2" w:rsidRDefault="00B761E3">
          <w:pPr>
            <w:pStyle w:val="TOC3"/>
            <w:tabs>
              <w:tab w:val="right" w:leader="dot" w:pos="9350"/>
            </w:tabs>
            <w:rPr>
              <w:rFonts w:asciiTheme="minorHAnsi" w:eastAsiaTheme="minorEastAsia" w:hAnsiTheme="minorHAnsi" w:cstheme="minorBidi"/>
              <w:noProof/>
              <w:sz w:val="22"/>
              <w:szCs w:val="22"/>
            </w:rPr>
          </w:pPr>
          <w:hyperlink w:anchor="_Toc6475282" w:history="1">
            <w:r w:rsidR="00C830D2" w:rsidRPr="00585569">
              <w:rPr>
                <w:rStyle w:val="Hyperlink"/>
                <w:noProof/>
              </w:rPr>
              <w:t>Williamson Hall 2</w:t>
            </w:r>
            <w:r w:rsidR="00C830D2" w:rsidRPr="00585569">
              <w:rPr>
                <w:rStyle w:val="Hyperlink"/>
                <w:noProof/>
                <w:vertAlign w:val="superscript"/>
              </w:rPr>
              <w:t>nd</w:t>
            </w:r>
            <w:r w:rsidR="00C830D2" w:rsidRPr="00585569">
              <w:rPr>
                <w:rStyle w:val="Hyperlink"/>
                <w:noProof/>
              </w:rPr>
              <w:t xml:space="preserve"> Floor</w:t>
            </w:r>
            <w:r w:rsidR="00C830D2">
              <w:rPr>
                <w:noProof/>
                <w:webHidden/>
              </w:rPr>
              <w:tab/>
            </w:r>
            <w:r w:rsidR="00C830D2">
              <w:rPr>
                <w:noProof/>
                <w:webHidden/>
              </w:rPr>
              <w:fldChar w:fldCharType="begin"/>
            </w:r>
            <w:r w:rsidR="00C830D2">
              <w:rPr>
                <w:noProof/>
                <w:webHidden/>
              </w:rPr>
              <w:instrText xml:space="preserve"> PAGEREF _Toc6475282 \h </w:instrText>
            </w:r>
            <w:r w:rsidR="00C830D2">
              <w:rPr>
                <w:noProof/>
                <w:webHidden/>
              </w:rPr>
            </w:r>
            <w:r w:rsidR="00C830D2">
              <w:rPr>
                <w:noProof/>
                <w:webHidden/>
              </w:rPr>
              <w:fldChar w:fldCharType="separate"/>
            </w:r>
            <w:r w:rsidR="00C830D2">
              <w:rPr>
                <w:noProof/>
                <w:webHidden/>
              </w:rPr>
              <w:t>15</w:t>
            </w:r>
            <w:r w:rsidR="00C830D2">
              <w:rPr>
                <w:noProof/>
                <w:webHidden/>
              </w:rPr>
              <w:fldChar w:fldCharType="end"/>
            </w:r>
          </w:hyperlink>
        </w:p>
        <w:p w14:paraId="0DE06BD6" w14:textId="062ED4A4" w:rsidR="00C830D2" w:rsidRDefault="00B761E3">
          <w:pPr>
            <w:pStyle w:val="TOC3"/>
            <w:tabs>
              <w:tab w:val="right" w:leader="dot" w:pos="9350"/>
            </w:tabs>
            <w:rPr>
              <w:rFonts w:asciiTheme="minorHAnsi" w:eastAsiaTheme="minorEastAsia" w:hAnsiTheme="minorHAnsi" w:cstheme="minorBidi"/>
              <w:noProof/>
              <w:sz w:val="22"/>
              <w:szCs w:val="22"/>
            </w:rPr>
          </w:pPr>
          <w:hyperlink w:anchor="_Toc6475283" w:history="1">
            <w:r w:rsidR="00C830D2" w:rsidRPr="00585569">
              <w:rPr>
                <w:rStyle w:val="Hyperlink"/>
                <w:noProof/>
              </w:rPr>
              <w:t>Williamson Hall 3</w:t>
            </w:r>
            <w:r w:rsidR="00C830D2" w:rsidRPr="00585569">
              <w:rPr>
                <w:rStyle w:val="Hyperlink"/>
                <w:noProof/>
                <w:vertAlign w:val="superscript"/>
              </w:rPr>
              <w:t>rd</w:t>
            </w:r>
            <w:r w:rsidR="00C830D2" w:rsidRPr="00585569">
              <w:rPr>
                <w:rStyle w:val="Hyperlink"/>
                <w:noProof/>
              </w:rPr>
              <w:t xml:space="preserve"> Floor</w:t>
            </w:r>
            <w:r w:rsidR="00C830D2">
              <w:rPr>
                <w:noProof/>
                <w:webHidden/>
              </w:rPr>
              <w:tab/>
            </w:r>
            <w:r w:rsidR="00C830D2">
              <w:rPr>
                <w:noProof/>
                <w:webHidden/>
              </w:rPr>
              <w:fldChar w:fldCharType="begin"/>
            </w:r>
            <w:r w:rsidR="00C830D2">
              <w:rPr>
                <w:noProof/>
                <w:webHidden/>
              </w:rPr>
              <w:instrText xml:space="preserve"> PAGEREF _Toc6475283 \h </w:instrText>
            </w:r>
            <w:r w:rsidR="00C830D2">
              <w:rPr>
                <w:noProof/>
                <w:webHidden/>
              </w:rPr>
            </w:r>
            <w:r w:rsidR="00C830D2">
              <w:rPr>
                <w:noProof/>
                <w:webHidden/>
              </w:rPr>
              <w:fldChar w:fldCharType="separate"/>
            </w:r>
            <w:r w:rsidR="00C830D2">
              <w:rPr>
                <w:noProof/>
                <w:webHidden/>
              </w:rPr>
              <w:t>16</w:t>
            </w:r>
            <w:r w:rsidR="00C830D2">
              <w:rPr>
                <w:noProof/>
                <w:webHidden/>
              </w:rPr>
              <w:fldChar w:fldCharType="end"/>
            </w:r>
          </w:hyperlink>
        </w:p>
        <w:p w14:paraId="75959EF8" w14:textId="1360B576" w:rsidR="00C830D2" w:rsidRDefault="00B761E3">
          <w:pPr>
            <w:pStyle w:val="TOC2"/>
            <w:tabs>
              <w:tab w:val="right" w:leader="dot" w:pos="9350"/>
            </w:tabs>
            <w:rPr>
              <w:rFonts w:asciiTheme="minorHAnsi" w:eastAsiaTheme="minorEastAsia" w:hAnsiTheme="minorHAnsi" w:cstheme="minorBidi"/>
              <w:b w:val="0"/>
              <w:bCs w:val="0"/>
              <w:noProof/>
            </w:rPr>
          </w:pPr>
          <w:hyperlink w:anchor="_Toc6475284" w:history="1">
            <w:r w:rsidR="00C830D2" w:rsidRPr="00585569">
              <w:rPr>
                <w:rStyle w:val="Hyperlink"/>
                <w:rFonts w:eastAsia="Times New Roman"/>
                <w:noProof/>
              </w:rPr>
              <w:t>Campus Evacuation</w:t>
            </w:r>
            <w:r w:rsidR="00C830D2">
              <w:rPr>
                <w:noProof/>
                <w:webHidden/>
              </w:rPr>
              <w:tab/>
            </w:r>
            <w:r w:rsidR="00C830D2">
              <w:rPr>
                <w:noProof/>
                <w:webHidden/>
              </w:rPr>
              <w:fldChar w:fldCharType="begin"/>
            </w:r>
            <w:r w:rsidR="00C830D2">
              <w:rPr>
                <w:noProof/>
                <w:webHidden/>
              </w:rPr>
              <w:instrText xml:space="preserve"> PAGEREF _Toc6475284 \h </w:instrText>
            </w:r>
            <w:r w:rsidR="00C830D2">
              <w:rPr>
                <w:noProof/>
                <w:webHidden/>
              </w:rPr>
            </w:r>
            <w:r w:rsidR="00C830D2">
              <w:rPr>
                <w:noProof/>
                <w:webHidden/>
              </w:rPr>
              <w:fldChar w:fldCharType="separate"/>
            </w:r>
            <w:r w:rsidR="00C830D2">
              <w:rPr>
                <w:noProof/>
                <w:webHidden/>
              </w:rPr>
              <w:t>17</w:t>
            </w:r>
            <w:r w:rsidR="00C830D2">
              <w:rPr>
                <w:noProof/>
                <w:webHidden/>
              </w:rPr>
              <w:fldChar w:fldCharType="end"/>
            </w:r>
          </w:hyperlink>
        </w:p>
        <w:p w14:paraId="08009312" w14:textId="7D48BDC1" w:rsidR="00C830D2" w:rsidRDefault="00B761E3">
          <w:pPr>
            <w:pStyle w:val="TOC3"/>
            <w:tabs>
              <w:tab w:val="right" w:leader="dot" w:pos="9350"/>
            </w:tabs>
            <w:rPr>
              <w:rFonts w:asciiTheme="minorHAnsi" w:eastAsiaTheme="minorEastAsia" w:hAnsiTheme="minorHAnsi" w:cstheme="minorBidi"/>
              <w:noProof/>
              <w:sz w:val="22"/>
              <w:szCs w:val="22"/>
            </w:rPr>
          </w:pPr>
          <w:hyperlink w:anchor="_Toc6475285" w:history="1">
            <w:r w:rsidR="00C830D2" w:rsidRPr="00585569">
              <w:rPr>
                <w:rStyle w:val="Hyperlink"/>
                <w:noProof/>
              </w:rPr>
              <w:t>Campus Evacuation Map</w:t>
            </w:r>
            <w:r w:rsidR="00C830D2">
              <w:rPr>
                <w:noProof/>
                <w:webHidden/>
              </w:rPr>
              <w:tab/>
            </w:r>
            <w:r w:rsidR="00C830D2">
              <w:rPr>
                <w:noProof/>
                <w:webHidden/>
              </w:rPr>
              <w:fldChar w:fldCharType="begin"/>
            </w:r>
            <w:r w:rsidR="00C830D2">
              <w:rPr>
                <w:noProof/>
                <w:webHidden/>
              </w:rPr>
              <w:instrText xml:space="preserve"> PAGEREF _Toc6475285 \h </w:instrText>
            </w:r>
            <w:r w:rsidR="00C830D2">
              <w:rPr>
                <w:noProof/>
                <w:webHidden/>
              </w:rPr>
            </w:r>
            <w:r w:rsidR="00C830D2">
              <w:rPr>
                <w:noProof/>
                <w:webHidden/>
              </w:rPr>
              <w:fldChar w:fldCharType="separate"/>
            </w:r>
            <w:r w:rsidR="00C830D2">
              <w:rPr>
                <w:noProof/>
                <w:webHidden/>
              </w:rPr>
              <w:t>18</w:t>
            </w:r>
            <w:r w:rsidR="00C830D2">
              <w:rPr>
                <w:noProof/>
                <w:webHidden/>
              </w:rPr>
              <w:fldChar w:fldCharType="end"/>
            </w:r>
          </w:hyperlink>
        </w:p>
        <w:p w14:paraId="1916E080" w14:textId="77E430E6" w:rsidR="00C830D2" w:rsidRDefault="00B761E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5286" w:history="1">
            <w:r w:rsidR="00C830D2" w:rsidRPr="00585569">
              <w:rPr>
                <w:rStyle w:val="Hyperlink"/>
                <w:noProof/>
              </w:rPr>
              <w:t>Active Shooter, Assault, and Human Trafficking</w:t>
            </w:r>
            <w:r w:rsidR="00C830D2">
              <w:rPr>
                <w:noProof/>
                <w:webHidden/>
              </w:rPr>
              <w:tab/>
            </w:r>
            <w:r w:rsidR="00C830D2">
              <w:rPr>
                <w:noProof/>
                <w:webHidden/>
              </w:rPr>
              <w:fldChar w:fldCharType="begin"/>
            </w:r>
            <w:r w:rsidR="00C830D2">
              <w:rPr>
                <w:noProof/>
                <w:webHidden/>
              </w:rPr>
              <w:instrText xml:space="preserve"> PAGEREF _Toc6475286 \h </w:instrText>
            </w:r>
            <w:r w:rsidR="00C830D2">
              <w:rPr>
                <w:noProof/>
                <w:webHidden/>
              </w:rPr>
            </w:r>
            <w:r w:rsidR="00C830D2">
              <w:rPr>
                <w:noProof/>
                <w:webHidden/>
              </w:rPr>
              <w:fldChar w:fldCharType="separate"/>
            </w:r>
            <w:r w:rsidR="00C830D2">
              <w:rPr>
                <w:noProof/>
                <w:webHidden/>
              </w:rPr>
              <w:t>19</w:t>
            </w:r>
            <w:r w:rsidR="00C830D2">
              <w:rPr>
                <w:noProof/>
                <w:webHidden/>
              </w:rPr>
              <w:fldChar w:fldCharType="end"/>
            </w:r>
          </w:hyperlink>
        </w:p>
        <w:p w14:paraId="1DAF4281" w14:textId="62EE305B" w:rsidR="00C830D2" w:rsidRDefault="00B761E3">
          <w:pPr>
            <w:pStyle w:val="TOC2"/>
            <w:tabs>
              <w:tab w:val="right" w:leader="dot" w:pos="9350"/>
            </w:tabs>
            <w:rPr>
              <w:rFonts w:asciiTheme="minorHAnsi" w:eastAsiaTheme="minorEastAsia" w:hAnsiTheme="minorHAnsi" w:cstheme="minorBidi"/>
              <w:b w:val="0"/>
              <w:bCs w:val="0"/>
              <w:noProof/>
            </w:rPr>
          </w:pPr>
          <w:hyperlink w:anchor="_Toc6475287" w:history="1">
            <w:r w:rsidR="00C830D2" w:rsidRPr="00585569">
              <w:rPr>
                <w:rStyle w:val="Hyperlink"/>
                <w:noProof/>
              </w:rPr>
              <w:t>Active Shooter:</w:t>
            </w:r>
            <w:r w:rsidR="00C830D2">
              <w:rPr>
                <w:noProof/>
                <w:webHidden/>
              </w:rPr>
              <w:tab/>
            </w:r>
            <w:r w:rsidR="00C830D2">
              <w:rPr>
                <w:noProof/>
                <w:webHidden/>
              </w:rPr>
              <w:fldChar w:fldCharType="begin"/>
            </w:r>
            <w:r w:rsidR="00C830D2">
              <w:rPr>
                <w:noProof/>
                <w:webHidden/>
              </w:rPr>
              <w:instrText xml:space="preserve"> PAGEREF _Toc6475287 \h </w:instrText>
            </w:r>
            <w:r w:rsidR="00C830D2">
              <w:rPr>
                <w:noProof/>
                <w:webHidden/>
              </w:rPr>
            </w:r>
            <w:r w:rsidR="00C830D2">
              <w:rPr>
                <w:noProof/>
                <w:webHidden/>
              </w:rPr>
              <w:fldChar w:fldCharType="separate"/>
            </w:r>
            <w:r w:rsidR="00C830D2">
              <w:rPr>
                <w:noProof/>
                <w:webHidden/>
              </w:rPr>
              <w:t>19</w:t>
            </w:r>
            <w:r w:rsidR="00C830D2">
              <w:rPr>
                <w:noProof/>
                <w:webHidden/>
              </w:rPr>
              <w:fldChar w:fldCharType="end"/>
            </w:r>
          </w:hyperlink>
        </w:p>
        <w:p w14:paraId="67970496" w14:textId="0CF571D3" w:rsidR="00C830D2" w:rsidRDefault="00B761E3">
          <w:pPr>
            <w:pStyle w:val="TOC2"/>
            <w:tabs>
              <w:tab w:val="right" w:leader="dot" w:pos="9350"/>
            </w:tabs>
            <w:rPr>
              <w:rFonts w:asciiTheme="minorHAnsi" w:eastAsiaTheme="minorEastAsia" w:hAnsiTheme="minorHAnsi" w:cstheme="minorBidi"/>
              <w:b w:val="0"/>
              <w:bCs w:val="0"/>
              <w:noProof/>
            </w:rPr>
          </w:pPr>
          <w:hyperlink w:anchor="_Toc6475288" w:history="1">
            <w:r w:rsidR="00C830D2" w:rsidRPr="00585569">
              <w:rPr>
                <w:rStyle w:val="Hyperlink"/>
                <w:noProof/>
              </w:rPr>
              <w:t>Workplace Violence &amp; Unruly Individuals</w:t>
            </w:r>
            <w:r w:rsidR="00C830D2">
              <w:rPr>
                <w:noProof/>
                <w:webHidden/>
              </w:rPr>
              <w:tab/>
            </w:r>
            <w:r w:rsidR="00C830D2">
              <w:rPr>
                <w:noProof/>
                <w:webHidden/>
              </w:rPr>
              <w:fldChar w:fldCharType="begin"/>
            </w:r>
            <w:r w:rsidR="00C830D2">
              <w:rPr>
                <w:noProof/>
                <w:webHidden/>
              </w:rPr>
              <w:instrText xml:space="preserve"> PAGEREF _Toc6475288 \h </w:instrText>
            </w:r>
            <w:r w:rsidR="00C830D2">
              <w:rPr>
                <w:noProof/>
                <w:webHidden/>
              </w:rPr>
            </w:r>
            <w:r w:rsidR="00C830D2">
              <w:rPr>
                <w:noProof/>
                <w:webHidden/>
              </w:rPr>
              <w:fldChar w:fldCharType="separate"/>
            </w:r>
            <w:r w:rsidR="00C830D2">
              <w:rPr>
                <w:noProof/>
                <w:webHidden/>
              </w:rPr>
              <w:t>20</w:t>
            </w:r>
            <w:r w:rsidR="00C830D2">
              <w:rPr>
                <w:noProof/>
                <w:webHidden/>
              </w:rPr>
              <w:fldChar w:fldCharType="end"/>
            </w:r>
          </w:hyperlink>
        </w:p>
        <w:p w14:paraId="2797D166" w14:textId="12A3604C" w:rsidR="00C830D2" w:rsidRDefault="00B761E3">
          <w:pPr>
            <w:pStyle w:val="TOC2"/>
            <w:tabs>
              <w:tab w:val="right" w:leader="dot" w:pos="9350"/>
            </w:tabs>
            <w:rPr>
              <w:rFonts w:asciiTheme="minorHAnsi" w:eastAsiaTheme="minorEastAsia" w:hAnsiTheme="minorHAnsi" w:cstheme="minorBidi"/>
              <w:b w:val="0"/>
              <w:bCs w:val="0"/>
              <w:noProof/>
            </w:rPr>
          </w:pPr>
          <w:hyperlink w:anchor="_Toc6475289" w:history="1">
            <w:r w:rsidR="00C830D2" w:rsidRPr="00585569">
              <w:rPr>
                <w:rStyle w:val="Hyperlink"/>
                <w:noProof/>
              </w:rPr>
              <w:t>Sexual Assault:</w:t>
            </w:r>
            <w:r w:rsidR="00C830D2">
              <w:rPr>
                <w:noProof/>
                <w:webHidden/>
              </w:rPr>
              <w:tab/>
            </w:r>
            <w:r w:rsidR="00C830D2">
              <w:rPr>
                <w:noProof/>
                <w:webHidden/>
              </w:rPr>
              <w:fldChar w:fldCharType="begin"/>
            </w:r>
            <w:r w:rsidR="00C830D2">
              <w:rPr>
                <w:noProof/>
                <w:webHidden/>
              </w:rPr>
              <w:instrText xml:space="preserve"> PAGEREF _Toc6475289 \h </w:instrText>
            </w:r>
            <w:r w:rsidR="00C830D2">
              <w:rPr>
                <w:noProof/>
                <w:webHidden/>
              </w:rPr>
            </w:r>
            <w:r w:rsidR="00C830D2">
              <w:rPr>
                <w:noProof/>
                <w:webHidden/>
              </w:rPr>
              <w:fldChar w:fldCharType="separate"/>
            </w:r>
            <w:r w:rsidR="00C830D2">
              <w:rPr>
                <w:noProof/>
                <w:webHidden/>
              </w:rPr>
              <w:t>21</w:t>
            </w:r>
            <w:r w:rsidR="00C830D2">
              <w:rPr>
                <w:noProof/>
                <w:webHidden/>
              </w:rPr>
              <w:fldChar w:fldCharType="end"/>
            </w:r>
          </w:hyperlink>
        </w:p>
        <w:p w14:paraId="064906E8" w14:textId="4E63ED61" w:rsidR="00C830D2" w:rsidRDefault="00B761E3">
          <w:pPr>
            <w:pStyle w:val="TOC2"/>
            <w:tabs>
              <w:tab w:val="right" w:leader="dot" w:pos="9350"/>
            </w:tabs>
            <w:rPr>
              <w:rFonts w:asciiTheme="minorHAnsi" w:eastAsiaTheme="minorEastAsia" w:hAnsiTheme="minorHAnsi" w:cstheme="minorBidi"/>
              <w:b w:val="0"/>
              <w:bCs w:val="0"/>
              <w:noProof/>
            </w:rPr>
          </w:pPr>
          <w:hyperlink w:anchor="_Toc6475290" w:history="1">
            <w:r w:rsidR="00C830D2" w:rsidRPr="00585569">
              <w:rPr>
                <w:rStyle w:val="Hyperlink"/>
                <w:noProof/>
              </w:rPr>
              <w:t>Human Trafficking:</w:t>
            </w:r>
            <w:r w:rsidR="00C830D2">
              <w:rPr>
                <w:noProof/>
                <w:webHidden/>
              </w:rPr>
              <w:tab/>
            </w:r>
            <w:r w:rsidR="00C830D2">
              <w:rPr>
                <w:noProof/>
                <w:webHidden/>
              </w:rPr>
              <w:fldChar w:fldCharType="begin"/>
            </w:r>
            <w:r w:rsidR="00C830D2">
              <w:rPr>
                <w:noProof/>
                <w:webHidden/>
              </w:rPr>
              <w:instrText xml:space="preserve"> PAGEREF _Toc6475290 \h </w:instrText>
            </w:r>
            <w:r w:rsidR="00C830D2">
              <w:rPr>
                <w:noProof/>
                <w:webHidden/>
              </w:rPr>
            </w:r>
            <w:r w:rsidR="00C830D2">
              <w:rPr>
                <w:noProof/>
                <w:webHidden/>
              </w:rPr>
              <w:fldChar w:fldCharType="separate"/>
            </w:r>
            <w:r w:rsidR="00C830D2">
              <w:rPr>
                <w:noProof/>
                <w:webHidden/>
              </w:rPr>
              <w:t>21</w:t>
            </w:r>
            <w:r w:rsidR="00C830D2">
              <w:rPr>
                <w:noProof/>
                <w:webHidden/>
              </w:rPr>
              <w:fldChar w:fldCharType="end"/>
            </w:r>
          </w:hyperlink>
        </w:p>
        <w:p w14:paraId="3A9AA562" w14:textId="5523315E" w:rsidR="00C830D2" w:rsidRDefault="00B761E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5291" w:history="1">
            <w:r w:rsidR="00C830D2" w:rsidRPr="00585569">
              <w:rPr>
                <w:rStyle w:val="Hyperlink"/>
                <w:noProof/>
              </w:rPr>
              <w:t>Terroristic and Civil Related Incidents</w:t>
            </w:r>
            <w:r w:rsidR="00C830D2">
              <w:rPr>
                <w:noProof/>
                <w:webHidden/>
              </w:rPr>
              <w:tab/>
            </w:r>
            <w:r w:rsidR="00C830D2">
              <w:rPr>
                <w:noProof/>
                <w:webHidden/>
              </w:rPr>
              <w:fldChar w:fldCharType="begin"/>
            </w:r>
            <w:r w:rsidR="00C830D2">
              <w:rPr>
                <w:noProof/>
                <w:webHidden/>
              </w:rPr>
              <w:instrText xml:space="preserve"> PAGEREF _Toc6475291 \h </w:instrText>
            </w:r>
            <w:r w:rsidR="00C830D2">
              <w:rPr>
                <w:noProof/>
                <w:webHidden/>
              </w:rPr>
            </w:r>
            <w:r w:rsidR="00C830D2">
              <w:rPr>
                <w:noProof/>
                <w:webHidden/>
              </w:rPr>
              <w:fldChar w:fldCharType="separate"/>
            </w:r>
            <w:r w:rsidR="00C830D2">
              <w:rPr>
                <w:noProof/>
                <w:webHidden/>
              </w:rPr>
              <w:t>23</w:t>
            </w:r>
            <w:r w:rsidR="00C830D2">
              <w:rPr>
                <w:noProof/>
                <w:webHidden/>
              </w:rPr>
              <w:fldChar w:fldCharType="end"/>
            </w:r>
          </w:hyperlink>
        </w:p>
        <w:p w14:paraId="59C775CB" w14:textId="007B54CA" w:rsidR="00C830D2" w:rsidRDefault="00B761E3">
          <w:pPr>
            <w:pStyle w:val="TOC2"/>
            <w:tabs>
              <w:tab w:val="right" w:leader="dot" w:pos="9350"/>
            </w:tabs>
            <w:rPr>
              <w:rFonts w:asciiTheme="minorHAnsi" w:eastAsiaTheme="minorEastAsia" w:hAnsiTheme="minorHAnsi" w:cstheme="minorBidi"/>
              <w:b w:val="0"/>
              <w:bCs w:val="0"/>
              <w:noProof/>
            </w:rPr>
          </w:pPr>
          <w:hyperlink w:anchor="_Toc6475292" w:history="1">
            <w:r w:rsidR="00C830D2" w:rsidRPr="00585569">
              <w:rPr>
                <w:rStyle w:val="Hyperlink"/>
                <w:noProof/>
              </w:rPr>
              <w:t>Terrorism:</w:t>
            </w:r>
            <w:r w:rsidR="00C830D2">
              <w:rPr>
                <w:noProof/>
                <w:webHidden/>
              </w:rPr>
              <w:tab/>
            </w:r>
            <w:r w:rsidR="00C830D2">
              <w:rPr>
                <w:noProof/>
                <w:webHidden/>
              </w:rPr>
              <w:fldChar w:fldCharType="begin"/>
            </w:r>
            <w:r w:rsidR="00C830D2">
              <w:rPr>
                <w:noProof/>
                <w:webHidden/>
              </w:rPr>
              <w:instrText xml:space="preserve"> PAGEREF _Toc6475292 \h </w:instrText>
            </w:r>
            <w:r w:rsidR="00C830D2">
              <w:rPr>
                <w:noProof/>
                <w:webHidden/>
              </w:rPr>
            </w:r>
            <w:r w:rsidR="00C830D2">
              <w:rPr>
                <w:noProof/>
                <w:webHidden/>
              </w:rPr>
              <w:fldChar w:fldCharType="separate"/>
            </w:r>
            <w:r w:rsidR="00C830D2">
              <w:rPr>
                <w:noProof/>
                <w:webHidden/>
              </w:rPr>
              <w:t>23</w:t>
            </w:r>
            <w:r w:rsidR="00C830D2">
              <w:rPr>
                <w:noProof/>
                <w:webHidden/>
              </w:rPr>
              <w:fldChar w:fldCharType="end"/>
            </w:r>
          </w:hyperlink>
        </w:p>
        <w:p w14:paraId="53FEDABD" w14:textId="67A1D1A2" w:rsidR="00C830D2" w:rsidRDefault="00B761E3">
          <w:pPr>
            <w:pStyle w:val="TOC2"/>
            <w:tabs>
              <w:tab w:val="right" w:leader="dot" w:pos="9350"/>
            </w:tabs>
            <w:rPr>
              <w:rFonts w:asciiTheme="minorHAnsi" w:eastAsiaTheme="minorEastAsia" w:hAnsiTheme="minorHAnsi" w:cstheme="minorBidi"/>
              <w:b w:val="0"/>
              <w:bCs w:val="0"/>
              <w:noProof/>
            </w:rPr>
          </w:pPr>
          <w:hyperlink w:anchor="_Toc6475293" w:history="1">
            <w:r w:rsidR="00C830D2" w:rsidRPr="00585569">
              <w:rPr>
                <w:rStyle w:val="Hyperlink"/>
                <w:noProof/>
              </w:rPr>
              <w:t>Hostage Situations:</w:t>
            </w:r>
            <w:r w:rsidR="00C830D2">
              <w:rPr>
                <w:noProof/>
                <w:webHidden/>
              </w:rPr>
              <w:tab/>
            </w:r>
            <w:r w:rsidR="00C830D2">
              <w:rPr>
                <w:noProof/>
                <w:webHidden/>
              </w:rPr>
              <w:fldChar w:fldCharType="begin"/>
            </w:r>
            <w:r w:rsidR="00C830D2">
              <w:rPr>
                <w:noProof/>
                <w:webHidden/>
              </w:rPr>
              <w:instrText xml:space="preserve"> PAGEREF _Toc6475293 \h </w:instrText>
            </w:r>
            <w:r w:rsidR="00C830D2">
              <w:rPr>
                <w:noProof/>
                <w:webHidden/>
              </w:rPr>
            </w:r>
            <w:r w:rsidR="00C830D2">
              <w:rPr>
                <w:noProof/>
                <w:webHidden/>
              </w:rPr>
              <w:fldChar w:fldCharType="separate"/>
            </w:r>
            <w:r w:rsidR="00C830D2">
              <w:rPr>
                <w:noProof/>
                <w:webHidden/>
              </w:rPr>
              <w:t>23</w:t>
            </w:r>
            <w:r w:rsidR="00C830D2">
              <w:rPr>
                <w:noProof/>
                <w:webHidden/>
              </w:rPr>
              <w:fldChar w:fldCharType="end"/>
            </w:r>
          </w:hyperlink>
        </w:p>
        <w:p w14:paraId="731A775F" w14:textId="43B05735" w:rsidR="00C830D2" w:rsidRDefault="00B761E3">
          <w:pPr>
            <w:pStyle w:val="TOC2"/>
            <w:tabs>
              <w:tab w:val="right" w:leader="dot" w:pos="9350"/>
            </w:tabs>
            <w:rPr>
              <w:rFonts w:asciiTheme="minorHAnsi" w:eastAsiaTheme="minorEastAsia" w:hAnsiTheme="minorHAnsi" w:cstheme="minorBidi"/>
              <w:b w:val="0"/>
              <w:bCs w:val="0"/>
              <w:noProof/>
            </w:rPr>
          </w:pPr>
          <w:hyperlink w:anchor="_Toc6475294" w:history="1">
            <w:r w:rsidR="00C830D2" w:rsidRPr="00585569">
              <w:rPr>
                <w:rStyle w:val="Hyperlink"/>
                <w:noProof/>
              </w:rPr>
              <w:t>Civil Disturbance:</w:t>
            </w:r>
            <w:r w:rsidR="00C830D2">
              <w:rPr>
                <w:noProof/>
                <w:webHidden/>
              </w:rPr>
              <w:tab/>
            </w:r>
            <w:r w:rsidR="00C830D2">
              <w:rPr>
                <w:noProof/>
                <w:webHidden/>
              </w:rPr>
              <w:fldChar w:fldCharType="begin"/>
            </w:r>
            <w:r w:rsidR="00C830D2">
              <w:rPr>
                <w:noProof/>
                <w:webHidden/>
              </w:rPr>
              <w:instrText xml:space="preserve"> PAGEREF _Toc6475294 \h </w:instrText>
            </w:r>
            <w:r w:rsidR="00C830D2">
              <w:rPr>
                <w:noProof/>
                <w:webHidden/>
              </w:rPr>
            </w:r>
            <w:r w:rsidR="00C830D2">
              <w:rPr>
                <w:noProof/>
                <w:webHidden/>
              </w:rPr>
              <w:fldChar w:fldCharType="separate"/>
            </w:r>
            <w:r w:rsidR="00C830D2">
              <w:rPr>
                <w:noProof/>
                <w:webHidden/>
              </w:rPr>
              <w:t>23</w:t>
            </w:r>
            <w:r w:rsidR="00C830D2">
              <w:rPr>
                <w:noProof/>
                <w:webHidden/>
              </w:rPr>
              <w:fldChar w:fldCharType="end"/>
            </w:r>
          </w:hyperlink>
        </w:p>
        <w:p w14:paraId="59627B3C" w14:textId="65E1D5E7" w:rsidR="00C830D2" w:rsidRDefault="00B761E3">
          <w:pPr>
            <w:pStyle w:val="TOC2"/>
            <w:tabs>
              <w:tab w:val="right" w:leader="dot" w:pos="9350"/>
            </w:tabs>
            <w:rPr>
              <w:rFonts w:asciiTheme="minorHAnsi" w:eastAsiaTheme="minorEastAsia" w:hAnsiTheme="minorHAnsi" w:cstheme="minorBidi"/>
              <w:b w:val="0"/>
              <w:bCs w:val="0"/>
              <w:noProof/>
            </w:rPr>
          </w:pPr>
          <w:hyperlink w:anchor="_Toc6475295" w:history="1">
            <w:r w:rsidR="00C830D2" w:rsidRPr="00585569">
              <w:rPr>
                <w:rStyle w:val="Hyperlink"/>
                <w:noProof/>
              </w:rPr>
              <w:t>Bomb Threats:</w:t>
            </w:r>
            <w:r w:rsidR="00C830D2">
              <w:rPr>
                <w:noProof/>
                <w:webHidden/>
              </w:rPr>
              <w:tab/>
            </w:r>
            <w:r w:rsidR="00C830D2">
              <w:rPr>
                <w:noProof/>
                <w:webHidden/>
              </w:rPr>
              <w:fldChar w:fldCharType="begin"/>
            </w:r>
            <w:r w:rsidR="00C830D2">
              <w:rPr>
                <w:noProof/>
                <w:webHidden/>
              </w:rPr>
              <w:instrText xml:space="preserve"> PAGEREF _Toc6475295 \h </w:instrText>
            </w:r>
            <w:r w:rsidR="00C830D2">
              <w:rPr>
                <w:noProof/>
                <w:webHidden/>
              </w:rPr>
            </w:r>
            <w:r w:rsidR="00C830D2">
              <w:rPr>
                <w:noProof/>
                <w:webHidden/>
              </w:rPr>
              <w:fldChar w:fldCharType="separate"/>
            </w:r>
            <w:r w:rsidR="00C830D2">
              <w:rPr>
                <w:noProof/>
                <w:webHidden/>
              </w:rPr>
              <w:t>24</w:t>
            </w:r>
            <w:r w:rsidR="00C830D2">
              <w:rPr>
                <w:noProof/>
                <w:webHidden/>
              </w:rPr>
              <w:fldChar w:fldCharType="end"/>
            </w:r>
          </w:hyperlink>
        </w:p>
        <w:p w14:paraId="321E933A" w14:textId="37312FEC" w:rsidR="00C830D2" w:rsidRDefault="00B761E3">
          <w:pPr>
            <w:pStyle w:val="TOC2"/>
            <w:tabs>
              <w:tab w:val="right" w:leader="dot" w:pos="9350"/>
            </w:tabs>
            <w:rPr>
              <w:rFonts w:asciiTheme="minorHAnsi" w:eastAsiaTheme="minorEastAsia" w:hAnsiTheme="minorHAnsi" w:cstheme="minorBidi"/>
              <w:b w:val="0"/>
              <w:bCs w:val="0"/>
              <w:noProof/>
            </w:rPr>
          </w:pPr>
          <w:hyperlink w:anchor="_Toc6475296" w:history="1">
            <w:r w:rsidR="00C830D2" w:rsidRPr="00585569">
              <w:rPr>
                <w:rStyle w:val="Hyperlink"/>
                <w:noProof/>
              </w:rPr>
              <w:t>Suspicious Package or Mail:</w:t>
            </w:r>
            <w:r w:rsidR="00C830D2">
              <w:rPr>
                <w:noProof/>
                <w:webHidden/>
              </w:rPr>
              <w:tab/>
            </w:r>
            <w:r w:rsidR="00C830D2">
              <w:rPr>
                <w:noProof/>
                <w:webHidden/>
              </w:rPr>
              <w:fldChar w:fldCharType="begin"/>
            </w:r>
            <w:r w:rsidR="00C830D2">
              <w:rPr>
                <w:noProof/>
                <w:webHidden/>
              </w:rPr>
              <w:instrText xml:space="preserve"> PAGEREF _Toc6475296 \h </w:instrText>
            </w:r>
            <w:r w:rsidR="00C830D2">
              <w:rPr>
                <w:noProof/>
                <w:webHidden/>
              </w:rPr>
            </w:r>
            <w:r w:rsidR="00C830D2">
              <w:rPr>
                <w:noProof/>
                <w:webHidden/>
              </w:rPr>
              <w:fldChar w:fldCharType="separate"/>
            </w:r>
            <w:r w:rsidR="00C830D2">
              <w:rPr>
                <w:noProof/>
                <w:webHidden/>
              </w:rPr>
              <w:t>24</w:t>
            </w:r>
            <w:r w:rsidR="00C830D2">
              <w:rPr>
                <w:noProof/>
                <w:webHidden/>
              </w:rPr>
              <w:fldChar w:fldCharType="end"/>
            </w:r>
          </w:hyperlink>
        </w:p>
        <w:p w14:paraId="5A02D729" w14:textId="466A5071" w:rsidR="00C830D2" w:rsidRDefault="00B761E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5297" w:history="1">
            <w:r w:rsidR="00C830D2" w:rsidRPr="00585569">
              <w:rPr>
                <w:rStyle w:val="Hyperlink"/>
                <w:noProof/>
              </w:rPr>
              <w:t>Mental Health Related Incidents</w:t>
            </w:r>
            <w:r w:rsidR="00C830D2">
              <w:rPr>
                <w:noProof/>
                <w:webHidden/>
              </w:rPr>
              <w:tab/>
            </w:r>
            <w:r w:rsidR="00C830D2">
              <w:rPr>
                <w:noProof/>
                <w:webHidden/>
              </w:rPr>
              <w:fldChar w:fldCharType="begin"/>
            </w:r>
            <w:r w:rsidR="00C830D2">
              <w:rPr>
                <w:noProof/>
                <w:webHidden/>
              </w:rPr>
              <w:instrText xml:space="preserve"> PAGEREF _Toc6475297 \h </w:instrText>
            </w:r>
            <w:r w:rsidR="00C830D2">
              <w:rPr>
                <w:noProof/>
                <w:webHidden/>
              </w:rPr>
            </w:r>
            <w:r w:rsidR="00C830D2">
              <w:rPr>
                <w:noProof/>
                <w:webHidden/>
              </w:rPr>
              <w:fldChar w:fldCharType="separate"/>
            </w:r>
            <w:r w:rsidR="00C830D2">
              <w:rPr>
                <w:noProof/>
                <w:webHidden/>
              </w:rPr>
              <w:t>25</w:t>
            </w:r>
            <w:r w:rsidR="00C830D2">
              <w:rPr>
                <w:noProof/>
                <w:webHidden/>
              </w:rPr>
              <w:fldChar w:fldCharType="end"/>
            </w:r>
          </w:hyperlink>
        </w:p>
        <w:p w14:paraId="3A05177D" w14:textId="268761D8" w:rsidR="00C830D2" w:rsidRDefault="00B761E3">
          <w:pPr>
            <w:pStyle w:val="TOC2"/>
            <w:tabs>
              <w:tab w:val="right" w:leader="dot" w:pos="9350"/>
            </w:tabs>
            <w:rPr>
              <w:rFonts w:asciiTheme="minorHAnsi" w:eastAsiaTheme="minorEastAsia" w:hAnsiTheme="minorHAnsi" w:cstheme="minorBidi"/>
              <w:b w:val="0"/>
              <w:bCs w:val="0"/>
              <w:noProof/>
            </w:rPr>
          </w:pPr>
          <w:hyperlink w:anchor="_Toc6475298" w:history="1">
            <w:r w:rsidR="00C830D2" w:rsidRPr="00585569">
              <w:rPr>
                <w:rStyle w:val="Hyperlink"/>
                <w:noProof/>
              </w:rPr>
              <w:t>Suicidal Persons:</w:t>
            </w:r>
            <w:r w:rsidR="00C830D2">
              <w:rPr>
                <w:noProof/>
                <w:webHidden/>
              </w:rPr>
              <w:tab/>
            </w:r>
            <w:r w:rsidR="00C830D2">
              <w:rPr>
                <w:noProof/>
                <w:webHidden/>
              </w:rPr>
              <w:fldChar w:fldCharType="begin"/>
            </w:r>
            <w:r w:rsidR="00C830D2">
              <w:rPr>
                <w:noProof/>
                <w:webHidden/>
              </w:rPr>
              <w:instrText xml:space="preserve"> PAGEREF _Toc6475298 \h </w:instrText>
            </w:r>
            <w:r w:rsidR="00C830D2">
              <w:rPr>
                <w:noProof/>
                <w:webHidden/>
              </w:rPr>
            </w:r>
            <w:r w:rsidR="00C830D2">
              <w:rPr>
                <w:noProof/>
                <w:webHidden/>
              </w:rPr>
              <w:fldChar w:fldCharType="separate"/>
            </w:r>
            <w:r w:rsidR="00C830D2">
              <w:rPr>
                <w:noProof/>
                <w:webHidden/>
              </w:rPr>
              <w:t>25</w:t>
            </w:r>
            <w:r w:rsidR="00C830D2">
              <w:rPr>
                <w:noProof/>
                <w:webHidden/>
              </w:rPr>
              <w:fldChar w:fldCharType="end"/>
            </w:r>
          </w:hyperlink>
        </w:p>
        <w:p w14:paraId="7062D6D9" w14:textId="69CB966B" w:rsidR="00C830D2" w:rsidRDefault="00B761E3">
          <w:pPr>
            <w:pStyle w:val="TOC2"/>
            <w:tabs>
              <w:tab w:val="right" w:leader="dot" w:pos="9350"/>
            </w:tabs>
            <w:rPr>
              <w:rFonts w:asciiTheme="minorHAnsi" w:eastAsiaTheme="minorEastAsia" w:hAnsiTheme="minorHAnsi" w:cstheme="minorBidi"/>
              <w:b w:val="0"/>
              <w:bCs w:val="0"/>
              <w:noProof/>
            </w:rPr>
          </w:pPr>
          <w:hyperlink w:anchor="_Toc6475299" w:history="1">
            <w:r w:rsidR="00C830D2" w:rsidRPr="00585569">
              <w:rPr>
                <w:rStyle w:val="Hyperlink"/>
                <w:noProof/>
              </w:rPr>
              <w:t>Mental Health/Counseling Services:</w:t>
            </w:r>
            <w:r w:rsidR="00C830D2">
              <w:rPr>
                <w:noProof/>
                <w:webHidden/>
              </w:rPr>
              <w:tab/>
            </w:r>
            <w:r w:rsidR="00C830D2">
              <w:rPr>
                <w:noProof/>
                <w:webHidden/>
              </w:rPr>
              <w:fldChar w:fldCharType="begin"/>
            </w:r>
            <w:r w:rsidR="00C830D2">
              <w:rPr>
                <w:noProof/>
                <w:webHidden/>
              </w:rPr>
              <w:instrText xml:space="preserve"> PAGEREF _Toc6475299 \h </w:instrText>
            </w:r>
            <w:r w:rsidR="00C830D2">
              <w:rPr>
                <w:noProof/>
                <w:webHidden/>
              </w:rPr>
            </w:r>
            <w:r w:rsidR="00C830D2">
              <w:rPr>
                <w:noProof/>
                <w:webHidden/>
              </w:rPr>
              <w:fldChar w:fldCharType="separate"/>
            </w:r>
            <w:r w:rsidR="00C830D2">
              <w:rPr>
                <w:noProof/>
                <w:webHidden/>
              </w:rPr>
              <w:t>26</w:t>
            </w:r>
            <w:r w:rsidR="00C830D2">
              <w:rPr>
                <w:noProof/>
                <w:webHidden/>
              </w:rPr>
              <w:fldChar w:fldCharType="end"/>
            </w:r>
          </w:hyperlink>
        </w:p>
        <w:p w14:paraId="1AD924C4" w14:textId="4A1BAA66" w:rsidR="00C830D2" w:rsidRDefault="00B761E3">
          <w:pPr>
            <w:pStyle w:val="TOC2"/>
            <w:tabs>
              <w:tab w:val="right" w:leader="dot" w:pos="9350"/>
            </w:tabs>
            <w:rPr>
              <w:rFonts w:asciiTheme="minorHAnsi" w:eastAsiaTheme="minorEastAsia" w:hAnsiTheme="minorHAnsi" w:cstheme="minorBidi"/>
              <w:b w:val="0"/>
              <w:bCs w:val="0"/>
              <w:noProof/>
            </w:rPr>
          </w:pPr>
          <w:hyperlink w:anchor="_Toc6475300" w:history="1">
            <w:r w:rsidR="00C830D2" w:rsidRPr="00585569">
              <w:rPr>
                <w:rStyle w:val="Hyperlink"/>
                <w:noProof/>
              </w:rPr>
              <w:t>Student Outreach and Support:</w:t>
            </w:r>
            <w:r w:rsidR="00C830D2">
              <w:rPr>
                <w:noProof/>
                <w:webHidden/>
              </w:rPr>
              <w:tab/>
            </w:r>
            <w:r w:rsidR="00C830D2">
              <w:rPr>
                <w:noProof/>
                <w:webHidden/>
              </w:rPr>
              <w:fldChar w:fldCharType="begin"/>
            </w:r>
            <w:r w:rsidR="00C830D2">
              <w:rPr>
                <w:noProof/>
                <w:webHidden/>
              </w:rPr>
              <w:instrText xml:space="preserve"> PAGEREF _Toc6475300 \h </w:instrText>
            </w:r>
            <w:r w:rsidR="00C830D2">
              <w:rPr>
                <w:noProof/>
                <w:webHidden/>
              </w:rPr>
            </w:r>
            <w:r w:rsidR="00C830D2">
              <w:rPr>
                <w:noProof/>
                <w:webHidden/>
              </w:rPr>
              <w:fldChar w:fldCharType="separate"/>
            </w:r>
            <w:r w:rsidR="00C830D2">
              <w:rPr>
                <w:noProof/>
                <w:webHidden/>
              </w:rPr>
              <w:t>26</w:t>
            </w:r>
            <w:r w:rsidR="00C830D2">
              <w:rPr>
                <w:noProof/>
                <w:webHidden/>
              </w:rPr>
              <w:fldChar w:fldCharType="end"/>
            </w:r>
          </w:hyperlink>
        </w:p>
        <w:p w14:paraId="17643644" w14:textId="6B0C47EF" w:rsidR="00C830D2" w:rsidRDefault="00B761E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5301" w:history="1">
            <w:r w:rsidR="00C830D2" w:rsidRPr="00585569">
              <w:rPr>
                <w:rStyle w:val="Hyperlink"/>
                <w:noProof/>
              </w:rPr>
              <w:t>Medical Related Incidents</w:t>
            </w:r>
            <w:r w:rsidR="00C830D2">
              <w:rPr>
                <w:noProof/>
                <w:webHidden/>
              </w:rPr>
              <w:tab/>
            </w:r>
            <w:r w:rsidR="00C830D2">
              <w:rPr>
                <w:noProof/>
                <w:webHidden/>
              </w:rPr>
              <w:fldChar w:fldCharType="begin"/>
            </w:r>
            <w:r w:rsidR="00C830D2">
              <w:rPr>
                <w:noProof/>
                <w:webHidden/>
              </w:rPr>
              <w:instrText xml:space="preserve"> PAGEREF _Toc6475301 \h </w:instrText>
            </w:r>
            <w:r w:rsidR="00C830D2">
              <w:rPr>
                <w:noProof/>
                <w:webHidden/>
              </w:rPr>
            </w:r>
            <w:r w:rsidR="00C830D2">
              <w:rPr>
                <w:noProof/>
                <w:webHidden/>
              </w:rPr>
              <w:fldChar w:fldCharType="separate"/>
            </w:r>
            <w:r w:rsidR="00C830D2">
              <w:rPr>
                <w:noProof/>
                <w:webHidden/>
              </w:rPr>
              <w:t>27</w:t>
            </w:r>
            <w:r w:rsidR="00C830D2">
              <w:rPr>
                <w:noProof/>
                <w:webHidden/>
              </w:rPr>
              <w:fldChar w:fldCharType="end"/>
            </w:r>
          </w:hyperlink>
        </w:p>
        <w:p w14:paraId="7A8297FB" w14:textId="3C87C4E9" w:rsidR="00C830D2" w:rsidRDefault="00B761E3">
          <w:pPr>
            <w:pStyle w:val="TOC2"/>
            <w:tabs>
              <w:tab w:val="right" w:leader="dot" w:pos="9350"/>
            </w:tabs>
            <w:rPr>
              <w:rFonts w:asciiTheme="minorHAnsi" w:eastAsiaTheme="minorEastAsia" w:hAnsiTheme="minorHAnsi" w:cstheme="minorBidi"/>
              <w:b w:val="0"/>
              <w:bCs w:val="0"/>
              <w:noProof/>
            </w:rPr>
          </w:pPr>
          <w:hyperlink w:anchor="_Toc6475302" w:history="1">
            <w:r w:rsidR="00C830D2" w:rsidRPr="00585569">
              <w:rPr>
                <w:rStyle w:val="Hyperlink"/>
                <w:noProof/>
              </w:rPr>
              <w:t>General Medical Emergencies:</w:t>
            </w:r>
            <w:r w:rsidR="00C830D2">
              <w:rPr>
                <w:noProof/>
                <w:webHidden/>
              </w:rPr>
              <w:tab/>
            </w:r>
            <w:r w:rsidR="00C830D2">
              <w:rPr>
                <w:noProof/>
                <w:webHidden/>
              </w:rPr>
              <w:fldChar w:fldCharType="begin"/>
            </w:r>
            <w:r w:rsidR="00C830D2">
              <w:rPr>
                <w:noProof/>
                <w:webHidden/>
              </w:rPr>
              <w:instrText xml:space="preserve"> PAGEREF _Toc6475302 \h </w:instrText>
            </w:r>
            <w:r w:rsidR="00C830D2">
              <w:rPr>
                <w:noProof/>
                <w:webHidden/>
              </w:rPr>
            </w:r>
            <w:r w:rsidR="00C830D2">
              <w:rPr>
                <w:noProof/>
                <w:webHidden/>
              </w:rPr>
              <w:fldChar w:fldCharType="separate"/>
            </w:r>
            <w:r w:rsidR="00C830D2">
              <w:rPr>
                <w:noProof/>
                <w:webHidden/>
              </w:rPr>
              <w:t>27</w:t>
            </w:r>
            <w:r w:rsidR="00C830D2">
              <w:rPr>
                <w:noProof/>
                <w:webHidden/>
              </w:rPr>
              <w:fldChar w:fldCharType="end"/>
            </w:r>
          </w:hyperlink>
        </w:p>
        <w:p w14:paraId="7F0D6ABF" w14:textId="13132324" w:rsidR="00C830D2" w:rsidRDefault="00B761E3">
          <w:pPr>
            <w:pStyle w:val="TOC2"/>
            <w:tabs>
              <w:tab w:val="right" w:leader="dot" w:pos="9350"/>
            </w:tabs>
            <w:rPr>
              <w:rFonts w:asciiTheme="minorHAnsi" w:eastAsiaTheme="minorEastAsia" w:hAnsiTheme="minorHAnsi" w:cstheme="minorBidi"/>
              <w:b w:val="0"/>
              <w:bCs w:val="0"/>
              <w:noProof/>
            </w:rPr>
          </w:pPr>
          <w:hyperlink w:anchor="_Toc6475303" w:history="1">
            <w:r w:rsidR="00C830D2" w:rsidRPr="00585569">
              <w:rPr>
                <w:rStyle w:val="Hyperlink"/>
                <w:noProof/>
              </w:rPr>
              <w:t>Blood-Borne Pathogens:</w:t>
            </w:r>
            <w:r w:rsidR="00C830D2">
              <w:rPr>
                <w:noProof/>
                <w:webHidden/>
              </w:rPr>
              <w:tab/>
            </w:r>
            <w:r w:rsidR="00C830D2">
              <w:rPr>
                <w:noProof/>
                <w:webHidden/>
              </w:rPr>
              <w:fldChar w:fldCharType="begin"/>
            </w:r>
            <w:r w:rsidR="00C830D2">
              <w:rPr>
                <w:noProof/>
                <w:webHidden/>
              </w:rPr>
              <w:instrText xml:space="preserve"> PAGEREF _Toc6475303 \h </w:instrText>
            </w:r>
            <w:r w:rsidR="00C830D2">
              <w:rPr>
                <w:noProof/>
                <w:webHidden/>
              </w:rPr>
            </w:r>
            <w:r w:rsidR="00C830D2">
              <w:rPr>
                <w:noProof/>
                <w:webHidden/>
              </w:rPr>
              <w:fldChar w:fldCharType="separate"/>
            </w:r>
            <w:r w:rsidR="00C830D2">
              <w:rPr>
                <w:noProof/>
                <w:webHidden/>
              </w:rPr>
              <w:t>27</w:t>
            </w:r>
            <w:r w:rsidR="00C830D2">
              <w:rPr>
                <w:noProof/>
                <w:webHidden/>
              </w:rPr>
              <w:fldChar w:fldCharType="end"/>
            </w:r>
          </w:hyperlink>
        </w:p>
        <w:p w14:paraId="40C51740" w14:textId="06537236" w:rsidR="00C830D2" w:rsidRDefault="00B761E3">
          <w:pPr>
            <w:pStyle w:val="TOC2"/>
            <w:tabs>
              <w:tab w:val="right" w:leader="dot" w:pos="9350"/>
            </w:tabs>
            <w:rPr>
              <w:rFonts w:asciiTheme="minorHAnsi" w:eastAsiaTheme="minorEastAsia" w:hAnsiTheme="minorHAnsi" w:cstheme="minorBidi"/>
              <w:b w:val="0"/>
              <w:bCs w:val="0"/>
              <w:noProof/>
            </w:rPr>
          </w:pPr>
          <w:hyperlink w:anchor="_Toc6475304" w:history="1">
            <w:r w:rsidR="00C830D2" w:rsidRPr="00585569">
              <w:rPr>
                <w:rStyle w:val="Hyperlink"/>
                <w:noProof/>
              </w:rPr>
              <w:t>Medical Pandemic:</w:t>
            </w:r>
            <w:r w:rsidR="00C830D2">
              <w:rPr>
                <w:noProof/>
                <w:webHidden/>
              </w:rPr>
              <w:tab/>
            </w:r>
            <w:r w:rsidR="00C830D2">
              <w:rPr>
                <w:noProof/>
                <w:webHidden/>
              </w:rPr>
              <w:fldChar w:fldCharType="begin"/>
            </w:r>
            <w:r w:rsidR="00C830D2">
              <w:rPr>
                <w:noProof/>
                <w:webHidden/>
              </w:rPr>
              <w:instrText xml:space="preserve"> PAGEREF _Toc6475304 \h </w:instrText>
            </w:r>
            <w:r w:rsidR="00C830D2">
              <w:rPr>
                <w:noProof/>
                <w:webHidden/>
              </w:rPr>
            </w:r>
            <w:r w:rsidR="00C830D2">
              <w:rPr>
                <w:noProof/>
                <w:webHidden/>
              </w:rPr>
              <w:fldChar w:fldCharType="separate"/>
            </w:r>
            <w:r w:rsidR="00C830D2">
              <w:rPr>
                <w:noProof/>
                <w:webHidden/>
              </w:rPr>
              <w:t>28</w:t>
            </w:r>
            <w:r w:rsidR="00C830D2">
              <w:rPr>
                <w:noProof/>
                <w:webHidden/>
              </w:rPr>
              <w:fldChar w:fldCharType="end"/>
            </w:r>
          </w:hyperlink>
        </w:p>
        <w:p w14:paraId="6419C173" w14:textId="3F56AC46" w:rsidR="00C830D2" w:rsidRDefault="00B761E3">
          <w:pPr>
            <w:pStyle w:val="TOC2"/>
            <w:tabs>
              <w:tab w:val="right" w:leader="dot" w:pos="9350"/>
            </w:tabs>
            <w:rPr>
              <w:rFonts w:asciiTheme="minorHAnsi" w:eastAsiaTheme="minorEastAsia" w:hAnsiTheme="minorHAnsi" w:cstheme="minorBidi"/>
              <w:b w:val="0"/>
              <w:bCs w:val="0"/>
              <w:noProof/>
            </w:rPr>
          </w:pPr>
          <w:hyperlink w:anchor="_Toc6475305" w:history="1">
            <w:r w:rsidR="00C830D2" w:rsidRPr="00585569">
              <w:rPr>
                <w:rStyle w:val="Hyperlink"/>
                <w:noProof/>
              </w:rPr>
              <w:t>Poison Control:</w:t>
            </w:r>
            <w:r w:rsidR="00C830D2">
              <w:rPr>
                <w:noProof/>
                <w:webHidden/>
              </w:rPr>
              <w:tab/>
            </w:r>
            <w:r w:rsidR="00C830D2">
              <w:rPr>
                <w:noProof/>
                <w:webHidden/>
              </w:rPr>
              <w:fldChar w:fldCharType="begin"/>
            </w:r>
            <w:r w:rsidR="00C830D2">
              <w:rPr>
                <w:noProof/>
                <w:webHidden/>
              </w:rPr>
              <w:instrText xml:space="preserve"> PAGEREF _Toc6475305 \h </w:instrText>
            </w:r>
            <w:r w:rsidR="00C830D2">
              <w:rPr>
                <w:noProof/>
                <w:webHidden/>
              </w:rPr>
            </w:r>
            <w:r w:rsidR="00C830D2">
              <w:rPr>
                <w:noProof/>
                <w:webHidden/>
              </w:rPr>
              <w:fldChar w:fldCharType="separate"/>
            </w:r>
            <w:r w:rsidR="00C830D2">
              <w:rPr>
                <w:noProof/>
                <w:webHidden/>
              </w:rPr>
              <w:t>28</w:t>
            </w:r>
            <w:r w:rsidR="00C830D2">
              <w:rPr>
                <w:noProof/>
                <w:webHidden/>
              </w:rPr>
              <w:fldChar w:fldCharType="end"/>
            </w:r>
          </w:hyperlink>
        </w:p>
        <w:p w14:paraId="4B1F3264" w14:textId="78DD5927" w:rsidR="00C830D2" w:rsidRDefault="00B761E3">
          <w:pPr>
            <w:pStyle w:val="TOC2"/>
            <w:tabs>
              <w:tab w:val="right" w:leader="dot" w:pos="9350"/>
            </w:tabs>
            <w:rPr>
              <w:rFonts w:asciiTheme="minorHAnsi" w:eastAsiaTheme="minorEastAsia" w:hAnsiTheme="minorHAnsi" w:cstheme="minorBidi"/>
              <w:b w:val="0"/>
              <w:bCs w:val="0"/>
              <w:noProof/>
            </w:rPr>
          </w:pPr>
          <w:hyperlink w:anchor="_Toc6475306" w:history="1">
            <w:r w:rsidR="00C830D2" w:rsidRPr="00585569">
              <w:rPr>
                <w:rStyle w:val="Hyperlink"/>
                <w:noProof/>
              </w:rPr>
              <w:t>Drug Overdose:</w:t>
            </w:r>
            <w:r w:rsidR="00C830D2">
              <w:rPr>
                <w:noProof/>
                <w:webHidden/>
              </w:rPr>
              <w:tab/>
            </w:r>
            <w:r w:rsidR="00C830D2">
              <w:rPr>
                <w:noProof/>
                <w:webHidden/>
              </w:rPr>
              <w:fldChar w:fldCharType="begin"/>
            </w:r>
            <w:r w:rsidR="00C830D2">
              <w:rPr>
                <w:noProof/>
                <w:webHidden/>
              </w:rPr>
              <w:instrText xml:space="preserve"> PAGEREF _Toc6475306 \h </w:instrText>
            </w:r>
            <w:r w:rsidR="00C830D2">
              <w:rPr>
                <w:noProof/>
                <w:webHidden/>
              </w:rPr>
            </w:r>
            <w:r w:rsidR="00C830D2">
              <w:rPr>
                <w:noProof/>
                <w:webHidden/>
              </w:rPr>
              <w:fldChar w:fldCharType="separate"/>
            </w:r>
            <w:r w:rsidR="00C830D2">
              <w:rPr>
                <w:noProof/>
                <w:webHidden/>
              </w:rPr>
              <w:t>28</w:t>
            </w:r>
            <w:r w:rsidR="00C830D2">
              <w:rPr>
                <w:noProof/>
                <w:webHidden/>
              </w:rPr>
              <w:fldChar w:fldCharType="end"/>
            </w:r>
          </w:hyperlink>
        </w:p>
        <w:p w14:paraId="06DD0976" w14:textId="738F8589" w:rsidR="00C830D2" w:rsidRDefault="00B761E3">
          <w:pPr>
            <w:pStyle w:val="TOC2"/>
            <w:tabs>
              <w:tab w:val="right" w:leader="dot" w:pos="9350"/>
            </w:tabs>
            <w:rPr>
              <w:rFonts w:asciiTheme="minorHAnsi" w:eastAsiaTheme="minorEastAsia" w:hAnsiTheme="minorHAnsi" w:cstheme="minorBidi"/>
              <w:b w:val="0"/>
              <w:bCs w:val="0"/>
              <w:noProof/>
            </w:rPr>
          </w:pPr>
          <w:hyperlink w:anchor="_Toc6475307" w:history="1">
            <w:r w:rsidR="00C830D2" w:rsidRPr="00585569">
              <w:rPr>
                <w:rStyle w:val="Hyperlink"/>
                <w:noProof/>
              </w:rPr>
              <w:t>Unidentified Drugs and Paraphernalia:</w:t>
            </w:r>
            <w:r w:rsidR="00C830D2">
              <w:rPr>
                <w:noProof/>
                <w:webHidden/>
              </w:rPr>
              <w:tab/>
            </w:r>
            <w:r w:rsidR="00C830D2">
              <w:rPr>
                <w:noProof/>
                <w:webHidden/>
              </w:rPr>
              <w:fldChar w:fldCharType="begin"/>
            </w:r>
            <w:r w:rsidR="00C830D2">
              <w:rPr>
                <w:noProof/>
                <w:webHidden/>
              </w:rPr>
              <w:instrText xml:space="preserve"> PAGEREF _Toc6475307 \h </w:instrText>
            </w:r>
            <w:r w:rsidR="00C830D2">
              <w:rPr>
                <w:noProof/>
                <w:webHidden/>
              </w:rPr>
            </w:r>
            <w:r w:rsidR="00C830D2">
              <w:rPr>
                <w:noProof/>
                <w:webHidden/>
              </w:rPr>
              <w:fldChar w:fldCharType="separate"/>
            </w:r>
            <w:r w:rsidR="00C830D2">
              <w:rPr>
                <w:noProof/>
                <w:webHidden/>
              </w:rPr>
              <w:t>29</w:t>
            </w:r>
            <w:r w:rsidR="00C830D2">
              <w:rPr>
                <w:noProof/>
                <w:webHidden/>
              </w:rPr>
              <w:fldChar w:fldCharType="end"/>
            </w:r>
          </w:hyperlink>
        </w:p>
        <w:p w14:paraId="68C0B341" w14:textId="1E638E90" w:rsidR="00C830D2" w:rsidRDefault="00B761E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5308" w:history="1">
            <w:r w:rsidR="00C830D2" w:rsidRPr="00585569">
              <w:rPr>
                <w:rStyle w:val="Hyperlink"/>
                <w:noProof/>
              </w:rPr>
              <w:t>Fire and Chemical Related Incidents</w:t>
            </w:r>
            <w:r w:rsidR="00C830D2">
              <w:rPr>
                <w:noProof/>
                <w:webHidden/>
              </w:rPr>
              <w:tab/>
            </w:r>
            <w:r w:rsidR="00C830D2">
              <w:rPr>
                <w:noProof/>
                <w:webHidden/>
              </w:rPr>
              <w:fldChar w:fldCharType="begin"/>
            </w:r>
            <w:r w:rsidR="00C830D2">
              <w:rPr>
                <w:noProof/>
                <w:webHidden/>
              </w:rPr>
              <w:instrText xml:space="preserve"> PAGEREF _Toc6475308 \h </w:instrText>
            </w:r>
            <w:r w:rsidR="00C830D2">
              <w:rPr>
                <w:noProof/>
                <w:webHidden/>
              </w:rPr>
            </w:r>
            <w:r w:rsidR="00C830D2">
              <w:rPr>
                <w:noProof/>
                <w:webHidden/>
              </w:rPr>
              <w:fldChar w:fldCharType="separate"/>
            </w:r>
            <w:r w:rsidR="00C830D2">
              <w:rPr>
                <w:noProof/>
                <w:webHidden/>
              </w:rPr>
              <w:t>30</w:t>
            </w:r>
            <w:r w:rsidR="00C830D2">
              <w:rPr>
                <w:noProof/>
                <w:webHidden/>
              </w:rPr>
              <w:fldChar w:fldCharType="end"/>
            </w:r>
          </w:hyperlink>
        </w:p>
        <w:p w14:paraId="43A9B814" w14:textId="7C3F123A" w:rsidR="00C830D2" w:rsidRDefault="00B761E3">
          <w:pPr>
            <w:pStyle w:val="TOC2"/>
            <w:tabs>
              <w:tab w:val="right" w:leader="dot" w:pos="9350"/>
            </w:tabs>
            <w:rPr>
              <w:rFonts w:asciiTheme="minorHAnsi" w:eastAsiaTheme="minorEastAsia" w:hAnsiTheme="minorHAnsi" w:cstheme="minorBidi"/>
              <w:b w:val="0"/>
              <w:bCs w:val="0"/>
              <w:noProof/>
            </w:rPr>
          </w:pPr>
          <w:hyperlink w:anchor="_Toc6475309" w:history="1">
            <w:r w:rsidR="00C830D2" w:rsidRPr="00585569">
              <w:rPr>
                <w:rStyle w:val="Hyperlink"/>
                <w:noProof/>
              </w:rPr>
              <w:t>Fire:</w:t>
            </w:r>
            <w:r w:rsidR="00C830D2">
              <w:rPr>
                <w:noProof/>
                <w:webHidden/>
              </w:rPr>
              <w:tab/>
            </w:r>
            <w:r w:rsidR="00C830D2">
              <w:rPr>
                <w:noProof/>
                <w:webHidden/>
              </w:rPr>
              <w:fldChar w:fldCharType="begin"/>
            </w:r>
            <w:r w:rsidR="00C830D2">
              <w:rPr>
                <w:noProof/>
                <w:webHidden/>
              </w:rPr>
              <w:instrText xml:space="preserve"> PAGEREF _Toc6475309 \h </w:instrText>
            </w:r>
            <w:r w:rsidR="00C830D2">
              <w:rPr>
                <w:noProof/>
                <w:webHidden/>
              </w:rPr>
            </w:r>
            <w:r w:rsidR="00C830D2">
              <w:rPr>
                <w:noProof/>
                <w:webHidden/>
              </w:rPr>
              <w:fldChar w:fldCharType="separate"/>
            </w:r>
            <w:r w:rsidR="00C830D2">
              <w:rPr>
                <w:noProof/>
                <w:webHidden/>
              </w:rPr>
              <w:t>30</w:t>
            </w:r>
            <w:r w:rsidR="00C830D2">
              <w:rPr>
                <w:noProof/>
                <w:webHidden/>
              </w:rPr>
              <w:fldChar w:fldCharType="end"/>
            </w:r>
          </w:hyperlink>
        </w:p>
        <w:p w14:paraId="6107AD95" w14:textId="06FB7AF7" w:rsidR="00C830D2" w:rsidRDefault="00B761E3">
          <w:pPr>
            <w:pStyle w:val="TOC2"/>
            <w:tabs>
              <w:tab w:val="right" w:leader="dot" w:pos="9350"/>
            </w:tabs>
            <w:rPr>
              <w:rFonts w:asciiTheme="minorHAnsi" w:eastAsiaTheme="minorEastAsia" w:hAnsiTheme="minorHAnsi" w:cstheme="minorBidi"/>
              <w:b w:val="0"/>
              <w:bCs w:val="0"/>
              <w:noProof/>
            </w:rPr>
          </w:pPr>
          <w:hyperlink w:anchor="_Toc6475310" w:history="1">
            <w:r w:rsidR="00C830D2" w:rsidRPr="00585569">
              <w:rPr>
                <w:rStyle w:val="Hyperlink"/>
                <w:noProof/>
              </w:rPr>
              <w:t>Explosion:</w:t>
            </w:r>
            <w:r w:rsidR="00C830D2">
              <w:rPr>
                <w:noProof/>
                <w:webHidden/>
              </w:rPr>
              <w:tab/>
            </w:r>
            <w:r w:rsidR="00C830D2">
              <w:rPr>
                <w:noProof/>
                <w:webHidden/>
              </w:rPr>
              <w:fldChar w:fldCharType="begin"/>
            </w:r>
            <w:r w:rsidR="00C830D2">
              <w:rPr>
                <w:noProof/>
                <w:webHidden/>
              </w:rPr>
              <w:instrText xml:space="preserve"> PAGEREF _Toc6475310 \h </w:instrText>
            </w:r>
            <w:r w:rsidR="00C830D2">
              <w:rPr>
                <w:noProof/>
                <w:webHidden/>
              </w:rPr>
            </w:r>
            <w:r w:rsidR="00C830D2">
              <w:rPr>
                <w:noProof/>
                <w:webHidden/>
              </w:rPr>
              <w:fldChar w:fldCharType="separate"/>
            </w:r>
            <w:r w:rsidR="00C830D2">
              <w:rPr>
                <w:noProof/>
                <w:webHidden/>
              </w:rPr>
              <w:t>31</w:t>
            </w:r>
            <w:r w:rsidR="00C830D2">
              <w:rPr>
                <w:noProof/>
                <w:webHidden/>
              </w:rPr>
              <w:fldChar w:fldCharType="end"/>
            </w:r>
          </w:hyperlink>
        </w:p>
        <w:p w14:paraId="7E9B108E" w14:textId="1FCCD9E2" w:rsidR="00C830D2" w:rsidRDefault="00B761E3">
          <w:pPr>
            <w:pStyle w:val="TOC2"/>
            <w:tabs>
              <w:tab w:val="right" w:leader="dot" w:pos="9350"/>
            </w:tabs>
            <w:rPr>
              <w:rFonts w:asciiTheme="minorHAnsi" w:eastAsiaTheme="minorEastAsia" w:hAnsiTheme="minorHAnsi" w:cstheme="minorBidi"/>
              <w:b w:val="0"/>
              <w:bCs w:val="0"/>
              <w:noProof/>
            </w:rPr>
          </w:pPr>
          <w:hyperlink w:anchor="_Toc6475311" w:history="1">
            <w:r w:rsidR="00C830D2" w:rsidRPr="00585569">
              <w:rPr>
                <w:rStyle w:val="Hyperlink"/>
                <w:noProof/>
              </w:rPr>
              <w:t>Chemical Release:</w:t>
            </w:r>
            <w:r w:rsidR="00C830D2">
              <w:rPr>
                <w:noProof/>
                <w:webHidden/>
              </w:rPr>
              <w:tab/>
            </w:r>
            <w:r w:rsidR="00C830D2">
              <w:rPr>
                <w:noProof/>
                <w:webHidden/>
              </w:rPr>
              <w:fldChar w:fldCharType="begin"/>
            </w:r>
            <w:r w:rsidR="00C830D2">
              <w:rPr>
                <w:noProof/>
                <w:webHidden/>
              </w:rPr>
              <w:instrText xml:space="preserve"> PAGEREF _Toc6475311 \h </w:instrText>
            </w:r>
            <w:r w:rsidR="00C830D2">
              <w:rPr>
                <w:noProof/>
                <w:webHidden/>
              </w:rPr>
            </w:r>
            <w:r w:rsidR="00C830D2">
              <w:rPr>
                <w:noProof/>
                <w:webHidden/>
              </w:rPr>
              <w:fldChar w:fldCharType="separate"/>
            </w:r>
            <w:r w:rsidR="00C830D2">
              <w:rPr>
                <w:noProof/>
                <w:webHidden/>
              </w:rPr>
              <w:t>31</w:t>
            </w:r>
            <w:r w:rsidR="00C830D2">
              <w:rPr>
                <w:noProof/>
                <w:webHidden/>
              </w:rPr>
              <w:fldChar w:fldCharType="end"/>
            </w:r>
          </w:hyperlink>
        </w:p>
        <w:p w14:paraId="1DD71937" w14:textId="5F64AF72" w:rsidR="00C830D2" w:rsidRDefault="00B761E3">
          <w:pPr>
            <w:pStyle w:val="TOC2"/>
            <w:tabs>
              <w:tab w:val="right" w:leader="dot" w:pos="9350"/>
            </w:tabs>
            <w:rPr>
              <w:rFonts w:asciiTheme="minorHAnsi" w:eastAsiaTheme="minorEastAsia" w:hAnsiTheme="minorHAnsi" w:cstheme="minorBidi"/>
              <w:b w:val="0"/>
              <w:bCs w:val="0"/>
              <w:noProof/>
            </w:rPr>
          </w:pPr>
          <w:hyperlink w:anchor="_Toc6475312" w:history="1">
            <w:r w:rsidR="00C830D2" w:rsidRPr="00585569">
              <w:rPr>
                <w:rStyle w:val="Hyperlink"/>
                <w:noProof/>
              </w:rPr>
              <w:t>Nuclear Incident:</w:t>
            </w:r>
            <w:r w:rsidR="00C830D2">
              <w:rPr>
                <w:noProof/>
                <w:webHidden/>
              </w:rPr>
              <w:tab/>
            </w:r>
            <w:r w:rsidR="00C830D2">
              <w:rPr>
                <w:noProof/>
                <w:webHidden/>
              </w:rPr>
              <w:fldChar w:fldCharType="begin"/>
            </w:r>
            <w:r w:rsidR="00C830D2">
              <w:rPr>
                <w:noProof/>
                <w:webHidden/>
              </w:rPr>
              <w:instrText xml:space="preserve"> PAGEREF _Toc6475312 \h </w:instrText>
            </w:r>
            <w:r w:rsidR="00C830D2">
              <w:rPr>
                <w:noProof/>
                <w:webHidden/>
              </w:rPr>
            </w:r>
            <w:r w:rsidR="00C830D2">
              <w:rPr>
                <w:noProof/>
                <w:webHidden/>
              </w:rPr>
              <w:fldChar w:fldCharType="separate"/>
            </w:r>
            <w:r w:rsidR="00C830D2">
              <w:rPr>
                <w:noProof/>
                <w:webHidden/>
              </w:rPr>
              <w:t>32</w:t>
            </w:r>
            <w:r w:rsidR="00C830D2">
              <w:rPr>
                <w:noProof/>
                <w:webHidden/>
              </w:rPr>
              <w:fldChar w:fldCharType="end"/>
            </w:r>
          </w:hyperlink>
        </w:p>
        <w:p w14:paraId="5FEF0FBF" w14:textId="1DD0F963" w:rsidR="00C830D2" w:rsidRDefault="00B761E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5313" w:history="1">
            <w:r w:rsidR="00C830D2" w:rsidRPr="00585569">
              <w:rPr>
                <w:rStyle w:val="Hyperlink"/>
                <w:noProof/>
              </w:rPr>
              <w:t>Weather Related Incidents</w:t>
            </w:r>
            <w:r w:rsidR="00C830D2">
              <w:rPr>
                <w:noProof/>
                <w:webHidden/>
              </w:rPr>
              <w:tab/>
            </w:r>
            <w:r w:rsidR="00C830D2">
              <w:rPr>
                <w:noProof/>
                <w:webHidden/>
              </w:rPr>
              <w:fldChar w:fldCharType="begin"/>
            </w:r>
            <w:r w:rsidR="00C830D2">
              <w:rPr>
                <w:noProof/>
                <w:webHidden/>
              </w:rPr>
              <w:instrText xml:space="preserve"> PAGEREF _Toc6475313 \h </w:instrText>
            </w:r>
            <w:r w:rsidR="00C830D2">
              <w:rPr>
                <w:noProof/>
                <w:webHidden/>
              </w:rPr>
            </w:r>
            <w:r w:rsidR="00C830D2">
              <w:rPr>
                <w:noProof/>
                <w:webHidden/>
              </w:rPr>
              <w:fldChar w:fldCharType="separate"/>
            </w:r>
            <w:r w:rsidR="00C830D2">
              <w:rPr>
                <w:noProof/>
                <w:webHidden/>
              </w:rPr>
              <w:t>33</w:t>
            </w:r>
            <w:r w:rsidR="00C830D2">
              <w:rPr>
                <w:noProof/>
                <w:webHidden/>
              </w:rPr>
              <w:fldChar w:fldCharType="end"/>
            </w:r>
          </w:hyperlink>
        </w:p>
        <w:p w14:paraId="713BF823" w14:textId="103E42DF" w:rsidR="00C830D2" w:rsidRDefault="00B761E3">
          <w:pPr>
            <w:pStyle w:val="TOC2"/>
            <w:tabs>
              <w:tab w:val="right" w:leader="dot" w:pos="9350"/>
            </w:tabs>
            <w:rPr>
              <w:rFonts w:asciiTheme="minorHAnsi" w:eastAsiaTheme="minorEastAsia" w:hAnsiTheme="minorHAnsi" w:cstheme="minorBidi"/>
              <w:b w:val="0"/>
              <w:bCs w:val="0"/>
              <w:noProof/>
            </w:rPr>
          </w:pPr>
          <w:hyperlink w:anchor="_Toc6475314" w:history="1">
            <w:r w:rsidR="00C830D2" w:rsidRPr="00585569">
              <w:rPr>
                <w:rStyle w:val="Hyperlink"/>
                <w:noProof/>
              </w:rPr>
              <w:t>Tornado:</w:t>
            </w:r>
            <w:r w:rsidR="00C830D2">
              <w:rPr>
                <w:noProof/>
                <w:webHidden/>
              </w:rPr>
              <w:tab/>
            </w:r>
            <w:r w:rsidR="00C830D2">
              <w:rPr>
                <w:noProof/>
                <w:webHidden/>
              </w:rPr>
              <w:fldChar w:fldCharType="begin"/>
            </w:r>
            <w:r w:rsidR="00C830D2">
              <w:rPr>
                <w:noProof/>
                <w:webHidden/>
              </w:rPr>
              <w:instrText xml:space="preserve"> PAGEREF _Toc6475314 \h </w:instrText>
            </w:r>
            <w:r w:rsidR="00C830D2">
              <w:rPr>
                <w:noProof/>
                <w:webHidden/>
              </w:rPr>
            </w:r>
            <w:r w:rsidR="00C830D2">
              <w:rPr>
                <w:noProof/>
                <w:webHidden/>
              </w:rPr>
              <w:fldChar w:fldCharType="separate"/>
            </w:r>
            <w:r w:rsidR="00C830D2">
              <w:rPr>
                <w:noProof/>
                <w:webHidden/>
              </w:rPr>
              <w:t>33</w:t>
            </w:r>
            <w:r w:rsidR="00C830D2">
              <w:rPr>
                <w:noProof/>
                <w:webHidden/>
              </w:rPr>
              <w:fldChar w:fldCharType="end"/>
            </w:r>
          </w:hyperlink>
        </w:p>
        <w:p w14:paraId="24AB4A2E" w14:textId="758FB7FB" w:rsidR="00C830D2" w:rsidRDefault="00B761E3">
          <w:pPr>
            <w:pStyle w:val="TOC2"/>
            <w:tabs>
              <w:tab w:val="right" w:leader="dot" w:pos="9350"/>
            </w:tabs>
            <w:rPr>
              <w:rFonts w:asciiTheme="minorHAnsi" w:eastAsiaTheme="minorEastAsia" w:hAnsiTheme="minorHAnsi" w:cstheme="minorBidi"/>
              <w:b w:val="0"/>
              <w:bCs w:val="0"/>
              <w:noProof/>
            </w:rPr>
          </w:pPr>
          <w:hyperlink w:anchor="_Toc6475315" w:history="1">
            <w:r w:rsidR="00C830D2" w:rsidRPr="00585569">
              <w:rPr>
                <w:rStyle w:val="Hyperlink"/>
                <w:noProof/>
              </w:rPr>
              <w:t>Earthquake:</w:t>
            </w:r>
            <w:r w:rsidR="00C830D2">
              <w:rPr>
                <w:noProof/>
                <w:webHidden/>
              </w:rPr>
              <w:tab/>
            </w:r>
            <w:r w:rsidR="00C830D2">
              <w:rPr>
                <w:noProof/>
                <w:webHidden/>
              </w:rPr>
              <w:fldChar w:fldCharType="begin"/>
            </w:r>
            <w:r w:rsidR="00C830D2">
              <w:rPr>
                <w:noProof/>
                <w:webHidden/>
              </w:rPr>
              <w:instrText xml:space="preserve"> PAGEREF _Toc6475315 \h </w:instrText>
            </w:r>
            <w:r w:rsidR="00C830D2">
              <w:rPr>
                <w:noProof/>
                <w:webHidden/>
              </w:rPr>
            </w:r>
            <w:r w:rsidR="00C830D2">
              <w:rPr>
                <w:noProof/>
                <w:webHidden/>
              </w:rPr>
              <w:fldChar w:fldCharType="separate"/>
            </w:r>
            <w:r w:rsidR="00C830D2">
              <w:rPr>
                <w:noProof/>
                <w:webHidden/>
              </w:rPr>
              <w:t>34</w:t>
            </w:r>
            <w:r w:rsidR="00C830D2">
              <w:rPr>
                <w:noProof/>
                <w:webHidden/>
              </w:rPr>
              <w:fldChar w:fldCharType="end"/>
            </w:r>
          </w:hyperlink>
        </w:p>
        <w:p w14:paraId="5A499D1A" w14:textId="21A60E74" w:rsidR="00C830D2" w:rsidRDefault="00B761E3">
          <w:pPr>
            <w:pStyle w:val="TOC2"/>
            <w:tabs>
              <w:tab w:val="right" w:leader="dot" w:pos="9350"/>
            </w:tabs>
            <w:rPr>
              <w:rFonts w:asciiTheme="minorHAnsi" w:eastAsiaTheme="minorEastAsia" w:hAnsiTheme="minorHAnsi" w:cstheme="minorBidi"/>
              <w:b w:val="0"/>
              <w:bCs w:val="0"/>
              <w:noProof/>
            </w:rPr>
          </w:pPr>
          <w:hyperlink w:anchor="_Toc6475316" w:history="1">
            <w:r w:rsidR="00C830D2" w:rsidRPr="00585569">
              <w:rPr>
                <w:rStyle w:val="Hyperlink"/>
                <w:noProof/>
              </w:rPr>
              <w:t>Flood:</w:t>
            </w:r>
            <w:r w:rsidR="00C830D2">
              <w:rPr>
                <w:noProof/>
                <w:webHidden/>
              </w:rPr>
              <w:tab/>
            </w:r>
            <w:r w:rsidR="00C830D2">
              <w:rPr>
                <w:noProof/>
                <w:webHidden/>
              </w:rPr>
              <w:fldChar w:fldCharType="begin"/>
            </w:r>
            <w:r w:rsidR="00C830D2">
              <w:rPr>
                <w:noProof/>
                <w:webHidden/>
              </w:rPr>
              <w:instrText xml:space="preserve"> PAGEREF _Toc6475316 \h </w:instrText>
            </w:r>
            <w:r w:rsidR="00C830D2">
              <w:rPr>
                <w:noProof/>
                <w:webHidden/>
              </w:rPr>
            </w:r>
            <w:r w:rsidR="00C830D2">
              <w:rPr>
                <w:noProof/>
                <w:webHidden/>
              </w:rPr>
              <w:fldChar w:fldCharType="separate"/>
            </w:r>
            <w:r w:rsidR="00C830D2">
              <w:rPr>
                <w:noProof/>
                <w:webHidden/>
              </w:rPr>
              <w:t>34</w:t>
            </w:r>
            <w:r w:rsidR="00C830D2">
              <w:rPr>
                <w:noProof/>
                <w:webHidden/>
              </w:rPr>
              <w:fldChar w:fldCharType="end"/>
            </w:r>
          </w:hyperlink>
        </w:p>
        <w:p w14:paraId="551CD8D8" w14:textId="449E2951" w:rsidR="00C830D2" w:rsidRDefault="00B761E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5317" w:history="1">
            <w:r w:rsidR="00C830D2" w:rsidRPr="00585569">
              <w:rPr>
                <w:rStyle w:val="Hyperlink"/>
                <w:noProof/>
              </w:rPr>
              <w:t>Disruption of Public Services</w:t>
            </w:r>
            <w:r w:rsidR="00C830D2">
              <w:rPr>
                <w:noProof/>
                <w:webHidden/>
              </w:rPr>
              <w:tab/>
            </w:r>
            <w:r w:rsidR="00C830D2">
              <w:rPr>
                <w:noProof/>
                <w:webHidden/>
              </w:rPr>
              <w:fldChar w:fldCharType="begin"/>
            </w:r>
            <w:r w:rsidR="00C830D2">
              <w:rPr>
                <w:noProof/>
                <w:webHidden/>
              </w:rPr>
              <w:instrText xml:space="preserve"> PAGEREF _Toc6475317 \h </w:instrText>
            </w:r>
            <w:r w:rsidR="00C830D2">
              <w:rPr>
                <w:noProof/>
                <w:webHidden/>
              </w:rPr>
            </w:r>
            <w:r w:rsidR="00C830D2">
              <w:rPr>
                <w:noProof/>
                <w:webHidden/>
              </w:rPr>
              <w:fldChar w:fldCharType="separate"/>
            </w:r>
            <w:r w:rsidR="00C830D2">
              <w:rPr>
                <w:noProof/>
                <w:webHidden/>
              </w:rPr>
              <w:t>35</w:t>
            </w:r>
            <w:r w:rsidR="00C830D2">
              <w:rPr>
                <w:noProof/>
                <w:webHidden/>
              </w:rPr>
              <w:fldChar w:fldCharType="end"/>
            </w:r>
          </w:hyperlink>
        </w:p>
        <w:p w14:paraId="4EB7AD9C" w14:textId="223E7293" w:rsidR="00C830D2" w:rsidRDefault="00B761E3">
          <w:pPr>
            <w:pStyle w:val="TOC2"/>
            <w:tabs>
              <w:tab w:val="right" w:leader="dot" w:pos="9350"/>
            </w:tabs>
            <w:rPr>
              <w:rFonts w:asciiTheme="minorHAnsi" w:eastAsiaTheme="minorEastAsia" w:hAnsiTheme="minorHAnsi" w:cstheme="minorBidi"/>
              <w:b w:val="0"/>
              <w:bCs w:val="0"/>
              <w:noProof/>
            </w:rPr>
          </w:pPr>
          <w:hyperlink w:anchor="_Toc6475318" w:history="1">
            <w:r w:rsidR="00C830D2" w:rsidRPr="00585569">
              <w:rPr>
                <w:rStyle w:val="Hyperlink"/>
                <w:noProof/>
              </w:rPr>
              <w:t>Power Outages:</w:t>
            </w:r>
            <w:r w:rsidR="00C830D2">
              <w:rPr>
                <w:noProof/>
                <w:webHidden/>
              </w:rPr>
              <w:tab/>
            </w:r>
            <w:r w:rsidR="00C830D2">
              <w:rPr>
                <w:noProof/>
                <w:webHidden/>
              </w:rPr>
              <w:fldChar w:fldCharType="begin"/>
            </w:r>
            <w:r w:rsidR="00C830D2">
              <w:rPr>
                <w:noProof/>
                <w:webHidden/>
              </w:rPr>
              <w:instrText xml:space="preserve"> PAGEREF _Toc6475318 \h </w:instrText>
            </w:r>
            <w:r w:rsidR="00C830D2">
              <w:rPr>
                <w:noProof/>
                <w:webHidden/>
              </w:rPr>
            </w:r>
            <w:r w:rsidR="00C830D2">
              <w:rPr>
                <w:noProof/>
                <w:webHidden/>
              </w:rPr>
              <w:fldChar w:fldCharType="separate"/>
            </w:r>
            <w:r w:rsidR="00C830D2">
              <w:rPr>
                <w:noProof/>
                <w:webHidden/>
              </w:rPr>
              <w:t>35</w:t>
            </w:r>
            <w:r w:rsidR="00C830D2">
              <w:rPr>
                <w:noProof/>
                <w:webHidden/>
              </w:rPr>
              <w:fldChar w:fldCharType="end"/>
            </w:r>
          </w:hyperlink>
        </w:p>
        <w:p w14:paraId="778C1D06" w14:textId="369D5098" w:rsidR="00C830D2" w:rsidRDefault="00B761E3">
          <w:pPr>
            <w:pStyle w:val="TOC2"/>
            <w:tabs>
              <w:tab w:val="right" w:leader="dot" w:pos="9350"/>
            </w:tabs>
            <w:rPr>
              <w:rFonts w:asciiTheme="minorHAnsi" w:eastAsiaTheme="minorEastAsia" w:hAnsiTheme="minorHAnsi" w:cstheme="minorBidi"/>
              <w:b w:val="0"/>
              <w:bCs w:val="0"/>
              <w:noProof/>
            </w:rPr>
          </w:pPr>
          <w:hyperlink w:anchor="_Toc6475319" w:history="1">
            <w:r w:rsidR="00C830D2" w:rsidRPr="00585569">
              <w:rPr>
                <w:rStyle w:val="Hyperlink"/>
                <w:noProof/>
              </w:rPr>
              <w:t>Water Outage/Restriction:</w:t>
            </w:r>
            <w:r w:rsidR="00C830D2">
              <w:rPr>
                <w:noProof/>
                <w:webHidden/>
              </w:rPr>
              <w:tab/>
            </w:r>
            <w:r w:rsidR="00C830D2">
              <w:rPr>
                <w:noProof/>
                <w:webHidden/>
              </w:rPr>
              <w:fldChar w:fldCharType="begin"/>
            </w:r>
            <w:r w:rsidR="00C830D2">
              <w:rPr>
                <w:noProof/>
                <w:webHidden/>
              </w:rPr>
              <w:instrText xml:space="preserve"> PAGEREF _Toc6475319 \h </w:instrText>
            </w:r>
            <w:r w:rsidR="00C830D2">
              <w:rPr>
                <w:noProof/>
                <w:webHidden/>
              </w:rPr>
            </w:r>
            <w:r w:rsidR="00C830D2">
              <w:rPr>
                <w:noProof/>
                <w:webHidden/>
              </w:rPr>
              <w:fldChar w:fldCharType="separate"/>
            </w:r>
            <w:r w:rsidR="00C830D2">
              <w:rPr>
                <w:noProof/>
                <w:webHidden/>
              </w:rPr>
              <w:t>35</w:t>
            </w:r>
            <w:r w:rsidR="00C830D2">
              <w:rPr>
                <w:noProof/>
                <w:webHidden/>
              </w:rPr>
              <w:fldChar w:fldCharType="end"/>
            </w:r>
          </w:hyperlink>
        </w:p>
        <w:p w14:paraId="554269D6" w14:textId="2D5C3DF8" w:rsidR="00C830D2" w:rsidRDefault="00B761E3">
          <w:pPr>
            <w:pStyle w:val="TOC2"/>
            <w:tabs>
              <w:tab w:val="right" w:leader="dot" w:pos="9350"/>
            </w:tabs>
            <w:rPr>
              <w:rFonts w:asciiTheme="minorHAnsi" w:eastAsiaTheme="minorEastAsia" w:hAnsiTheme="minorHAnsi" w:cstheme="minorBidi"/>
              <w:b w:val="0"/>
              <w:bCs w:val="0"/>
              <w:noProof/>
            </w:rPr>
          </w:pPr>
          <w:hyperlink w:anchor="_Toc6475320" w:history="1">
            <w:r w:rsidR="00C830D2" w:rsidRPr="00585569">
              <w:rPr>
                <w:rStyle w:val="Hyperlink"/>
                <w:noProof/>
              </w:rPr>
              <w:t>Gas Leak:</w:t>
            </w:r>
            <w:r w:rsidR="00C830D2">
              <w:rPr>
                <w:noProof/>
                <w:webHidden/>
              </w:rPr>
              <w:tab/>
            </w:r>
            <w:r w:rsidR="00C830D2">
              <w:rPr>
                <w:noProof/>
                <w:webHidden/>
              </w:rPr>
              <w:fldChar w:fldCharType="begin"/>
            </w:r>
            <w:r w:rsidR="00C830D2">
              <w:rPr>
                <w:noProof/>
                <w:webHidden/>
              </w:rPr>
              <w:instrText xml:space="preserve"> PAGEREF _Toc6475320 \h </w:instrText>
            </w:r>
            <w:r w:rsidR="00C830D2">
              <w:rPr>
                <w:noProof/>
                <w:webHidden/>
              </w:rPr>
            </w:r>
            <w:r w:rsidR="00C830D2">
              <w:rPr>
                <w:noProof/>
                <w:webHidden/>
              </w:rPr>
              <w:fldChar w:fldCharType="separate"/>
            </w:r>
            <w:r w:rsidR="00C830D2">
              <w:rPr>
                <w:noProof/>
                <w:webHidden/>
              </w:rPr>
              <w:t>35</w:t>
            </w:r>
            <w:r w:rsidR="00C830D2">
              <w:rPr>
                <w:noProof/>
                <w:webHidden/>
              </w:rPr>
              <w:fldChar w:fldCharType="end"/>
            </w:r>
          </w:hyperlink>
        </w:p>
        <w:p w14:paraId="6FE31DEA" w14:textId="73BB15DF" w:rsidR="00C830D2" w:rsidRDefault="00B761E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75321" w:history="1">
            <w:r w:rsidR="00C830D2" w:rsidRPr="00585569">
              <w:rPr>
                <w:rStyle w:val="Hyperlink"/>
                <w:noProof/>
              </w:rPr>
              <w:t>Campus Map</w:t>
            </w:r>
            <w:r w:rsidR="00C830D2">
              <w:rPr>
                <w:noProof/>
                <w:webHidden/>
              </w:rPr>
              <w:tab/>
            </w:r>
            <w:r w:rsidR="00C830D2">
              <w:rPr>
                <w:noProof/>
                <w:webHidden/>
              </w:rPr>
              <w:fldChar w:fldCharType="begin"/>
            </w:r>
            <w:r w:rsidR="00C830D2">
              <w:rPr>
                <w:noProof/>
                <w:webHidden/>
              </w:rPr>
              <w:instrText xml:space="preserve"> PAGEREF _Toc6475321 \h </w:instrText>
            </w:r>
            <w:r w:rsidR="00C830D2">
              <w:rPr>
                <w:noProof/>
                <w:webHidden/>
              </w:rPr>
            </w:r>
            <w:r w:rsidR="00C830D2">
              <w:rPr>
                <w:noProof/>
                <w:webHidden/>
              </w:rPr>
              <w:fldChar w:fldCharType="separate"/>
            </w:r>
            <w:r w:rsidR="00C830D2">
              <w:rPr>
                <w:noProof/>
                <w:webHidden/>
              </w:rPr>
              <w:t>36</w:t>
            </w:r>
            <w:r w:rsidR="00C830D2">
              <w:rPr>
                <w:noProof/>
                <w:webHidden/>
              </w:rPr>
              <w:fldChar w:fldCharType="end"/>
            </w:r>
          </w:hyperlink>
        </w:p>
        <w:p w14:paraId="4DC9F2BE" w14:textId="3D0F410C"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1" w:name="_Toc6475265"/>
      <w:r>
        <w:rPr>
          <w:rFonts w:eastAsia="Batang"/>
        </w:rPr>
        <w:lastRenderedPageBreak/>
        <w:t>Introduction</w:t>
      </w:r>
      <w:bookmarkEnd w:id="1"/>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2" w:name="_Toc6475266"/>
      <w:r w:rsidRPr="005503D4">
        <w:rPr>
          <w:szCs w:val="28"/>
        </w:rPr>
        <w:t>Emergency Defined</w:t>
      </w:r>
      <w:bookmarkEnd w:id="2"/>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Rather than establishing rigid parameters for qualifying an event as an emergency, this definition is intended to emphasize the actual and potential catastrophic effect, the imminent threat, and seriousness inherent to emergencies. Other events may produce crises or harmful effects but an emergency is distinguished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51A610EE" w14:textId="77777777" w:rsidR="00994557" w:rsidRDefault="00994557" w:rsidP="00742C22">
      <w:pPr>
        <w:rPr>
          <w:u w:val="single"/>
        </w:rPr>
      </w:pPr>
    </w:p>
    <w:p w14:paraId="66290191" w14:textId="38CEBC92" w:rsidR="009C0072" w:rsidRPr="009C0072" w:rsidRDefault="00994557" w:rsidP="00742C22">
      <w:r w:rsidRPr="00994557">
        <w:t>4/18/2019</w:t>
      </w:r>
      <w:r w:rsidR="009C0072" w:rsidRPr="009C0072">
        <w:tab/>
      </w:r>
      <w:r w:rsidR="009C0072" w:rsidRPr="009C0072">
        <w:tab/>
        <w:t>Emergency Plan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7EC8C487" w:rsidR="00793E16" w:rsidRDefault="009C0072" w:rsidP="00377C97">
      <w:r w:rsidRPr="009C0072">
        <w:t>William Rogner</w:t>
      </w:r>
      <w:r w:rsidRPr="009C0072">
        <w:tab/>
        <w:t>(330) 941-7496</w:t>
      </w:r>
      <w:r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3" w:name="_Toc6475267"/>
      <w:r>
        <w:lastRenderedPageBreak/>
        <w:t>Reporting Emergencies</w:t>
      </w:r>
      <w:bookmarkEnd w:id="3"/>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cellphone you </w:t>
      </w:r>
      <w:r w:rsidRPr="0015736B">
        <w:rPr>
          <w:b/>
        </w:rPr>
        <w:t>must</w:t>
      </w:r>
      <w:r>
        <w:t xml:space="preserve"> dial (330) 941-3527 to contact the YSU Police.  If you dial 911 from your cellphone, you will be connected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245780">
      <w:pPr>
        <w:pStyle w:val="Heading3"/>
        <w:rPr>
          <w:rFonts w:eastAsia="Times New Roman"/>
        </w:rPr>
      </w:pPr>
      <w:bookmarkStart w:id="4" w:name="_Toc6475268"/>
      <w:r>
        <w:rPr>
          <w:rFonts w:eastAsia="Times New Roman"/>
        </w:rPr>
        <w:t>Anonymous Reporting</w:t>
      </w:r>
      <w:bookmarkEnd w:id="4"/>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either under University Policy or the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Making an initial anonymous report does not prevent an individual from choosing to follow-up with additional information or through a different reporting option. Anonymous reports can be made to:</w:t>
      </w:r>
    </w:p>
    <w:p w14:paraId="4E84EE05"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Police website</w:t>
        </w:r>
      </w:hyperlink>
    </w:p>
    <w:p w14:paraId="5CAC114D"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Title IX Coordinator at </w:t>
      </w:r>
      <w:hyperlink r:id="rId10" w:history="1">
        <w:r w:rsidRPr="00777946">
          <w:rPr>
            <w:rFonts w:eastAsia="Times New Roman" w:cs="Times New Roman"/>
            <w:color w:val="0000FF"/>
            <w:u w:val="single"/>
          </w:rPr>
          <w:t>Title IX Home</w:t>
        </w:r>
      </w:hyperlink>
    </w:p>
    <w:p w14:paraId="5020AEDB" w14:textId="77777777" w:rsidR="00777946" w:rsidRPr="00777946" w:rsidRDefault="00777946" w:rsidP="00777946">
      <w:pPr>
        <w:spacing w:before="100" w:beforeAutospacing="1" w:after="100" w:afterAutospacing="1"/>
        <w:jc w:val="both"/>
        <w:rPr>
          <w:rFonts w:ascii="Cambria" w:eastAsia="Times New Roman" w:hAnsi="Cambria" w:cs="Arial"/>
          <w:sz w:val="22"/>
          <w:szCs w:val="22"/>
        </w:rPr>
      </w:pPr>
      <w:r w:rsidRPr="00777946">
        <w:rPr>
          <w:rFonts w:eastAsia="Times New Roman" w:cs="Times New Roman"/>
        </w:rPr>
        <w:t xml:space="preserve">The Office of Student Life/Student Conduct at </w:t>
      </w:r>
      <w:hyperlink r:id="rId11" w:history="1">
        <w:r w:rsidRPr="00777946">
          <w:rPr>
            <w:rFonts w:eastAsia="Times New Roman" w:cs="Times New Roman"/>
            <w:color w:val="0000FF"/>
            <w:u w:val="single"/>
          </w:rPr>
          <w:t>Student Conduct: Complaint Filing</w:t>
        </w:r>
      </w:hyperlink>
    </w:p>
    <w:p w14:paraId="3BEE4755" w14:textId="77777777" w:rsidR="00777946" w:rsidRDefault="00777946">
      <w:pPr>
        <w:rPr>
          <w:rFonts w:ascii="Arial Black" w:eastAsiaTheme="majorEastAsia" w:hAnsi="Arial Black" w:cstheme="majorBidi"/>
          <w:color w:val="000000" w:themeColor="text1"/>
          <w:sz w:val="28"/>
          <w:szCs w:val="32"/>
        </w:rPr>
      </w:pPr>
      <w:r>
        <w:br w:type="page"/>
      </w:r>
    </w:p>
    <w:p w14:paraId="14AC14D2" w14:textId="77777777" w:rsidR="00777946" w:rsidRDefault="00777946" w:rsidP="00777946">
      <w:pPr>
        <w:pStyle w:val="Heading1"/>
      </w:pPr>
      <w:bookmarkStart w:id="5" w:name="_Toc6475269"/>
      <w:r>
        <w:lastRenderedPageBreak/>
        <w:t>Building and Department Contact Information</w:t>
      </w:r>
      <w:bookmarkEnd w:id="5"/>
    </w:p>
    <w:p w14:paraId="28A76833" w14:textId="77777777" w:rsidR="00777946" w:rsidRDefault="00777946" w:rsidP="00777946"/>
    <w:p w14:paraId="1A0CCD09" w14:textId="77777777" w:rsidR="00777946" w:rsidRDefault="00777946" w:rsidP="00777946"/>
    <w:p w14:paraId="7822A3DD" w14:textId="77777777" w:rsidR="00777946" w:rsidRPr="00D6071F" w:rsidRDefault="00777946" w:rsidP="00777946"/>
    <w:tbl>
      <w:tblPr>
        <w:tblStyle w:val="TableGrid"/>
        <w:tblW w:w="0" w:type="auto"/>
        <w:tblLook w:val="04A0" w:firstRow="1" w:lastRow="0" w:firstColumn="1" w:lastColumn="0" w:noHBand="0" w:noVBand="1"/>
        <w:tblCaption w:val="Department office location"/>
        <w:tblDescription w:val="Williamson College of Business Administration Williamson Hall 1st 1115"/>
      </w:tblPr>
      <w:tblGrid>
        <w:gridCol w:w="2337"/>
        <w:gridCol w:w="2337"/>
        <w:gridCol w:w="2338"/>
        <w:gridCol w:w="2338"/>
      </w:tblGrid>
      <w:tr w:rsidR="00F67B87" w14:paraId="3B86A219" w14:textId="77777777" w:rsidTr="00317EFA">
        <w:tc>
          <w:tcPr>
            <w:tcW w:w="2337" w:type="dxa"/>
            <w:vAlign w:val="center"/>
          </w:tcPr>
          <w:p w14:paraId="20072EAC" w14:textId="77777777" w:rsidR="00F67B87" w:rsidRPr="005600D8" w:rsidRDefault="00F67B87" w:rsidP="00317EFA">
            <w:pPr>
              <w:jc w:val="center"/>
              <w:rPr>
                <w:b/>
              </w:rPr>
            </w:pPr>
            <w:r>
              <w:rPr>
                <w:b/>
              </w:rPr>
              <w:t>Academic Department</w:t>
            </w:r>
          </w:p>
        </w:tc>
        <w:tc>
          <w:tcPr>
            <w:tcW w:w="2337" w:type="dxa"/>
            <w:vAlign w:val="center"/>
          </w:tcPr>
          <w:p w14:paraId="4E96441E" w14:textId="77777777" w:rsidR="00F67B87" w:rsidRPr="005600D8" w:rsidRDefault="00F67B87" w:rsidP="00317EFA">
            <w:pPr>
              <w:jc w:val="center"/>
              <w:rPr>
                <w:b/>
              </w:rPr>
            </w:pPr>
            <w:r>
              <w:rPr>
                <w:b/>
              </w:rPr>
              <w:t>Building</w:t>
            </w:r>
          </w:p>
        </w:tc>
        <w:tc>
          <w:tcPr>
            <w:tcW w:w="2338" w:type="dxa"/>
            <w:vAlign w:val="center"/>
          </w:tcPr>
          <w:p w14:paraId="75BFFF3F" w14:textId="77777777" w:rsidR="00F67B87" w:rsidRPr="005600D8" w:rsidRDefault="00F67B87" w:rsidP="00317EFA">
            <w:pPr>
              <w:jc w:val="center"/>
              <w:rPr>
                <w:b/>
              </w:rPr>
            </w:pPr>
            <w:r>
              <w:rPr>
                <w:b/>
              </w:rPr>
              <w:t>Floor</w:t>
            </w:r>
          </w:p>
        </w:tc>
        <w:tc>
          <w:tcPr>
            <w:tcW w:w="2338" w:type="dxa"/>
            <w:vAlign w:val="center"/>
          </w:tcPr>
          <w:p w14:paraId="61B0179C" w14:textId="77777777" w:rsidR="00F67B87" w:rsidRPr="005600D8" w:rsidRDefault="00F67B87" w:rsidP="00317EFA">
            <w:pPr>
              <w:jc w:val="center"/>
              <w:rPr>
                <w:b/>
              </w:rPr>
            </w:pPr>
            <w:r>
              <w:rPr>
                <w:b/>
              </w:rPr>
              <w:t>Office</w:t>
            </w:r>
          </w:p>
        </w:tc>
      </w:tr>
      <w:tr w:rsidR="00F67B87" w14:paraId="33E67B91" w14:textId="77777777" w:rsidTr="00317EFA">
        <w:tc>
          <w:tcPr>
            <w:tcW w:w="2337" w:type="dxa"/>
            <w:vAlign w:val="center"/>
          </w:tcPr>
          <w:p w14:paraId="37057E89" w14:textId="77777777" w:rsidR="00F67B87" w:rsidRDefault="00F67B87" w:rsidP="00317EFA">
            <w:pPr>
              <w:jc w:val="center"/>
            </w:pPr>
            <w:r>
              <w:t>Williamson College of Business Administration</w:t>
            </w:r>
          </w:p>
        </w:tc>
        <w:tc>
          <w:tcPr>
            <w:tcW w:w="2337" w:type="dxa"/>
            <w:vAlign w:val="center"/>
          </w:tcPr>
          <w:p w14:paraId="68D4255C" w14:textId="77777777" w:rsidR="00F67B87" w:rsidRDefault="00F67B87" w:rsidP="00317EFA">
            <w:pPr>
              <w:jc w:val="center"/>
            </w:pPr>
            <w:r>
              <w:t>Williamson Hall</w:t>
            </w:r>
          </w:p>
        </w:tc>
        <w:tc>
          <w:tcPr>
            <w:tcW w:w="2338" w:type="dxa"/>
            <w:vAlign w:val="center"/>
          </w:tcPr>
          <w:p w14:paraId="2DAA213A" w14:textId="77777777" w:rsidR="00F67B87" w:rsidRDefault="00F67B87" w:rsidP="00317EFA">
            <w:pPr>
              <w:jc w:val="center"/>
            </w:pPr>
            <w:r>
              <w:t>1</w:t>
            </w:r>
            <w:r w:rsidRPr="00BD56D7">
              <w:rPr>
                <w:vertAlign w:val="superscript"/>
              </w:rPr>
              <w:t>st</w:t>
            </w:r>
          </w:p>
        </w:tc>
        <w:tc>
          <w:tcPr>
            <w:tcW w:w="2338" w:type="dxa"/>
            <w:vAlign w:val="center"/>
          </w:tcPr>
          <w:p w14:paraId="72C969A3" w14:textId="77777777" w:rsidR="00F67B87" w:rsidRDefault="00F67B87" w:rsidP="00317EFA">
            <w:pPr>
              <w:jc w:val="center"/>
            </w:pPr>
            <w:r>
              <w:t>1115</w:t>
            </w:r>
          </w:p>
        </w:tc>
      </w:tr>
    </w:tbl>
    <w:p w14:paraId="63F54E11" w14:textId="30A404D9" w:rsidR="00777946" w:rsidRDefault="00777946" w:rsidP="00777946"/>
    <w:p w14:paraId="1F5AC629" w14:textId="7875AF7B" w:rsidR="00F67B87" w:rsidRDefault="00F67B87" w:rsidP="00777946"/>
    <w:tbl>
      <w:tblPr>
        <w:tblStyle w:val="TableGrid"/>
        <w:tblW w:w="0" w:type="auto"/>
        <w:tblLook w:val="04A0" w:firstRow="1" w:lastRow="0" w:firstColumn="1" w:lastColumn="0" w:noHBand="0" w:noVBand="1"/>
        <w:tblCaption w:val="Department contact information"/>
        <w:tblDescription w:val="Williamson College of Business Administration Dr. Betty Jo Licata Dean (330) 941-3064"/>
      </w:tblPr>
      <w:tblGrid>
        <w:gridCol w:w="2337"/>
        <w:gridCol w:w="2337"/>
        <w:gridCol w:w="2338"/>
        <w:gridCol w:w="2338"/>
      </w:tblGrid>
      <w:tr w:rsidR="00F67B87" w14:paraId="734C1A59" w14:textId="77777777" w:rsidTr="00317EFA">
        <w:tc>
          <w:tcPr>
            <w:tcW w:w="2337" w:type="dxa"/>
            <w:vAlign w:val="center"/>
          </w:tcPr>
          <w:p w14:paraId="06A586D4" w14:textId="77777777" w:rsidR="00F67B87" w:rsidRPr="005600D8" w:rsidRDefault="00F67B87" w:rsidP="00317EFA">
            <w:pPr>
              <w:jc w:val="center"/>
              <w:rPr>
                <w:b/>
              </w:rPr>
            </w:pPr>
            <w:r>
              <w:rPr>
                <w:b/>
              </w:rPr>
              <w:t>Academic Department</w:t>
            </w:r>
          </w:p>
        </w:tc>
        <w:tc>
          <w:tcPr>
            <w:tcW w:w="2337" w:type="dxa"/>
            <w:vAlign w:val="center"/>
          </w:tcPr>
          <w:p w14:paraId="173219FB" w14:textId="77777777" w:rsidR="00F67B87" w:rsidRPr="005600D8" w:rsidRDefault="00F67B87" w:rsidP="00317EFA">
            <w:pPr>
              <w:jc w:val="center"/>
              <w:rPr>
                <w:b/>
              </w:rPr>
            </w:pPr>
            <w:r>
              <w:rPr>
                <w:b/>
              </w:rPr>
              <w:t>Name</w:t>
            </w:r>
          </w:p>
        </w:tc>
        <w:tc>
          <w:tcPr>
            <w:tcW w:w="2338" w:type="dxa"/>
            <w:vAlign w:val="center"/>
          </w:tcPr>
          <w:p w14:paraId="781B770A" w14:textId="77777777" w:rsidR="00F67B87" w:rsidRPr="005600D8" w:rsidRDefault="00F67B87" w:rsidP="00317EFA">
            <w:pPr>
              <w:jc w:val="center"/>
              <w:rPr>
                <w:b/>
              </w:rPr>
            </w:pPr>
            <w:r>
              <w:rPr>
                <w:b/>
              </w:rPr>
              <w:t>Title</w:t>
            </w:r>
          </w:p>
        </w:tc>
        <w:tc>
          <w:tcPr>
            <w:tcW w:w="2338" w:type="dxa"/>
            <w:vAlign w:val="center"/>
          </w:tcPr>
          <w:p w14:paraId="50B2B810" w14:textId="77777777" w:rsidR="00F67B87" w:rsidRPr="005600D8" w:rsidRDefault="00F67B87" w:rsidP="00317EFA">
            <w:pPr>
              <w:jc w:val="center"/>
              <w:rPr>
                <w:b/>
              </w:rPr>
            </w:pPr>
            <w:r>
              <w:rPr>
                <w:b/>
              </w:rPr>
              <w:t>Contact</w:t>
            </w:r>
          </w:p>
        </w:tc>
      </w:tr>
      <w:tr w:rsidR="00F67B87" w14:paraId="2BAE4764" w14:textId="77777777" w:rsidTr="00317EFA">
        <w:tc>
          <w:tcPr>
            <w:tcW w:w="2337" w:type="dxa"/>
            <w:vAlign w:val="center"/>
          </w:tcPr>
          <w:p w14:paraId="499BAEAF" w14:textId="77777777" w:rsidR="00F67B87" w:rsidRDefault="00F67B87" w:rsidP="00317EFA">
            <w:pPr>
              <w:jc w:val="center"/>
            </w:pPr>
            <w:r>
              <w:t>Williamson College of Business Administration</w:t>
            </w:r>
          </w:p>
        </w:tc>
        <w:tc>
          <w:tcPr>
            <w:tcW w:w="2337" w:type="dxa"/>
            <w:vAlign w:val="center"/>
          </w:tcPr>
          <w:p w14:paraId="74894E35" w14:textId="77777777" w:rsidR="00F67B87" w:rsidRDefault="00F67B87" w:rsidP="00317EFA">
            <w:pPr>
              <w:jc w:val="center"/>
            </w:pPr>
            <w:r>
              <w:t>Dr. Betty Jo Licata</w:t>
            </w:r>
          </w:p>
        </w:tc>
        <w:tc>
          <w:tcPr>
            <w:tcW w:w="2338" w:type="dxa"/>
            <w:vAlign w:val="center"/>
          </w:tcPr>
          <w:p w14:paraId="528A30E7" w14:textId="77777777" w:rsidR="00F67B87" w:rsidRDefault="00F67B87" w:rsidP="00317EFA">
            <w:pPr>
              <w:jc w:val="center"/>
            </w:pPr>
            <w:r>
              <w:t>Dean</w:t>
            </w:r>
          </w:p>
        </w:tc>
        <w:tc>
          <w:tcPr>
            <w:tcW w:w="2338" w:type="dxa"/>
            <w:vAlign w:val="center"/>
          </w:tcPr>
          <w:p w14:paraId="1A82EC41" w14:textId="77777777" w:rsidR="00F67B87" w:rsidRDefault="00F67B87" w:rsidP="00317EFA">
            <w:pPr>
              <w:jc w:val="center"/>
            </w:pPr>
            <w:r>
              <w:t>(330) 941-3064</w:t>
            </w:r>
          </w:p>
        </w:tc>
      </w:tr>
    </w:tbl>
    <w:p w14:paraId="55DA0B1A" w14:textId="77777777" w:rsidR="00F67B87" w:rsidRDefault="00F67B87" w:rsidP="00777946"/>
    <w:p w14:paraId="54C0DAE2" w14:textId="77777777" w:rsidR="00777946" w:rsidRDefault="00777946" w:rsidP="00777946"/>
    <w:p w14:paraId="059A01D9" w14:textId="77777777" w:rsidR="00777946" w:rsidRDefault="00777946" w:rsidP="00777946"/>
    <w:p w14:paraId="00458AF9" w14:textId="77777777" w:rsidR="00777946" w:rsidRDefault="00777946" w:rsidP="00777946"/>
    <w:p w14:paraId="06F11B39" w14:textId="77777777" w:rsidR="00777946" w:rsidRDefault="00777946" w:rsidP="00777946"/>
    <w:p w14:paraId="6AAE05FD" w14:textId="77777777" w:rsidR="00777946" w:rsidRDefault="00777946" w:rsidP="00777946"/>
    <w:p w14:paraId="3128B08A" w14:textId="77777777" w:rsidR="00777946" w:rsidRDefault="00777946" w:rsidP="00777946"/>
    <w:p w14:paraId="4DBAA7ED" w14:textId="77777777" w:rsidR="00777946" w:rsidRDefault="00777946" w:rsidP="00777946"/>
    <w:p w14:paraId="0C67A6EB" w14:textId="77777777" w:rsidR="00777946" w:rsidRDefault="00777946" w:rsidP="00261981">
      <w:pPr>
        <w:pStyle w:val="Heading1"/>
      </w:pPr>
    </w:p>
    <w:p w14:paraId="35F5C65B" w14:textId="77777777" w:rsidR="00777946" w:rsidRDefault="00777946">
      <w:pPr>
        <w:rPr>
          <w:rFonts w:ascii="Arial Black" w:eastAsiaTheme="majorEastAsia" w:hAnsi="Arial Black" w:cstheme="majorBidi"/>
          <w:color w:val="000000" w:themeColor="text1"/>
          <w:sz w:val="28"/>
          <w:szCs w:val="32"/>
        </w:rPr>
      </w:pPr>
      <w:r>
        <w:br w:type="page"/>
      </w:r>
    </w:p>
    <w:p w14:paraId="5E2D2872" w14:textId="7F7B3D90" w:rsidR="00377C97" w:rsidRDefault="00A37F0F" w:rsidP="00261981">
      <w:pPr>
        <w:pStyle w:val="Heading1"/>
      </w:pPr>
      <w:bookmarkStart w:id="6" w:name="_Toc6475270"/>
      <w:r>
        <w:lastRenderedPageBreak/>
        <w:t xml:space="preserve">Incident </w:t>
      </w:r>
      <w:r w:rsidR="00C75019">
        <w:t>Command S</w:t>
      </w:r>
      <w:r>
        <w:t>ystem</w:t>
      </w:r>
      <w:bookmarkEnd w:id="6"/>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emergency which has the possibility for extending into longer periods of time.  It represents organizational “best practices” and has become the national standard for incident response. Under this model, there is only one Incident Commander who is the person in charge of the incident.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F3602F">
      <w:pPr>
        <w:pStyle w:val="ListParagraph"/>
        <w:numPr>
          <w:ilvl w:val="0"/>
          <w:numId w:val="35"/>
        </w:numPr>
        <w:jc w:val="both"/>
      </w:pPr>
      <w:r>
        <w:t>Active Shooter: Ranking YSU Police Supervisor on scene</w:t>
      </w:r>
    </w:p>
    <w:p w14:paraId="3EF4E00E" w14:textId="7D74C822" w:rsidR="00E31F8A" w:rsidRDefault="00E31F8A" w:rsidP="00F3602F">
      <w:pPr>
        <w:pStyle w:val="ListParagraph"/>
        <w:numPr>
          <w:ilvl w:val="0"/>
          <w:numId w:val="35"/>
        </w:numPr>
        <w:jc w:val="both"/>
      </w:pPr>
      <w:r>
        <w:t>Fire: Ranking Youngstown Fire official on scene</w:t>
      </w:r>
    </w:p>
    <w:p w14:paraId="5344412B" w14:textId="2D58A897" w:rsidR="00E31F8A" w:rsidRDefault="00E31F8A" w:rsidP="00F3602F">
      <w:pPr>
        <w:pStyle w:val="ListParagraph"/>
        <w:numPr>
          <w:ilvl w:val="0"/>
          <w:numId w:val="35"/>
        </w:numPr>
        <w:jc w:val="both"/>
      </w:pPr>
      <w:r>
        <w:t>Building Collapse: Ranking Youngstown Fire official on scene/ AVP YSU Facilities</w:t>
      </w:r>
    </w:p>
    <w:p w14:paraId="7C84DE6B" w14:textId="4D11DAF4" w:rsidR="00E31F8A" w:rsidRDefault="00E31F8A" w:rsidP="00F3602F">
      <w:pPr>
        <w:pStyle w:val="ListParagraph"/>
        <w:numPr>
          <w:ilvl w:val="0"/>
          <w:numId w:val="35"/>
        </w:numPr>
        <w:jc w:val="both"/>
      </w:pPr>
      <w:r>
        <w:t>Chemical Spill: Mahoning County Hazmat Team Supervisor</w:t>
      </w:r>
    </w:p>
    <w:p w14:paraId="105599DF" w14:textId="57C541A5" w:rsidR="00E31F8A" w:rsidRDefault="00E31F8A" w:rsidP="00F3602F">
      <w:pPr>
        <w:pStyle w:val="ListParagraph"/>
        <w:numPr>
          <w:ilvl w:val="0"/>
          <w:numId w:val="35"/>
        </w:numPr>
        <w:jc w:val="both"/>
      </w:pPr>
      <w:r>
        <w:t>Bomb Threat: Ranking YSU Police Supervisor on scene</w:t>
      </w:r>
    </w:p>
    <w:p w14:paraId="7BE72F93" w14:textId="7C0DFDC3" w:rsidR="00083630" w:rsidRDefault="00E31F8A" w:rsidP="00F3602F">
      <w:pPr>
        <w:pStyle w:val="ListParagraph"/>
        <w:numPr>
          <w:ilvl w:val="0"/>
          <w:numId w:val="35"/>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long term emergency operations (24 hours or more) occur.  </w:t>
      </w:r>
      <w:r w:rsidRPr="00D417F0">
        <w:rPr>
          <w:b/>
        </w:rPr>
        <w:t xml:space="preserve">When an emergency </w:t>
      </w:r>
      <w:r w:rsidR="00096F15" w:rsidRPr="00D417F0">
        <w:rPr>
          <w:b/>
        </w:rPr>
        <w:t>is confined to campus property and facilities, the YSU Police Department (Clingan-Waddell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7" w:name="_Toc6475271"/>
      <w:r>
        <w:lastRenderedPageBreak/>
        <w:t>Communications</w:t>
      </w:r>
      <w:bookmarkEnd w:id="7"/>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The Simplex 4100U alarm system is a highly flexible and survivable platform that offers digital voice communications throughout the campus.  Addressable speakers are installed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will be posted to the YSU Facebook page (</w:t>
      </w:r>
      <w:r w:rsidRPr="00523ACF">
        <w:t>www.facebook.com/youngstownstate</w:t>
      </w:r>
      <w:r>
        <w:t>), and Twitter (twitter.com/youngstownstate).</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would be activated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69F027F9"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individuals are discouraged from addressing the media individually.  Refer all questions and inquires to the Public Information Officer.  </w:t>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8" w:name="_Toc6475272"/>
      <w:r>
        <w:lastRenderedPageBreak/>
        <w:t>Crime Prevention</w:t>
      </w:r>
      <w:bookmarkEnd w:id="8"/>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9" w:name="_Toc6475273"/>
      <w:r w:rsidRPr="00777946">
        <w:t>Security and Tram Escorts</w:t>
      </w:r>
      <w:bookmarkEnd w:id="9"/>
    </w:p>
    <w:p w14:paraId="1D4C880C" w14:textId="77777777" w:rsidR="00777946" w:rsidRDefault="00777946" w:rsidP="00777946"/>
    <w:p w14:paraId="193780AE" w14:textId="4E89A683"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r>
        <w:t>are linked by radio to the YSU Police Department Communications Center and make regular reports during their rounds.</w:t>
      </w:r>
      <w:r w:rsidR="001E7EF1">
        <w:t xml:space="preserve">  </w:t>
      </w:r>
      <w:r>
        <w:t>Members of the campus community with disabilities, athletes with sport injuries, or anyone who just wants accompanied to their car are encouraged to make special arrangements to be safely escorted to an</w:t>
      </w:r>
      <w:r w:rsidR="00451C35">
        <w:t xml:space="preserve">y campus location day or night.  </w:t>
      </w:r>
      <w:r>
        <w:t>Our Student Security Ser</w:t>
      </w:r>
      <w:r w:rsidR="00451C35">
        <w:t xml:space="preserve">vice Aides </w:t>
      </w:r>
      <w:r>
        <w:t>can assist with wheelchair</w:t>
      </w:r>
      <w:r w:rsidR="00472EAB">
        <w:t>s and a specially designed tram</w:t>
      </w:r>
      <w:r>
        <w:t xml:space="preserve"> to transport students, staff, and faculty with a temporary or permanent disability. If you would like to set up a continuous pick-up for the semester, please contact the SSSA Office. You will be asked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7B16183E" w14:textId="4E848435" w:rsidR="00777946" w:rsidRDefault="00777946" w:rsidP="00777946">
      <w:pPr>
        <w:rPr>
          <w:rFonts w:ascii="Arial Black" w:eastAsiaTheme="majorEastAsia" w:hAnsi="Arial Black" w:cstheme="majorBidi"/>
          <w:color w:val="000000" w:themeColor="text1"/>
          <w:sz w:val="28"/>
          <w:szCs w:val="32"/>
        </w:rPr>
      </w:pPr>
      <w:r>
        <w:t>During summer and breaks: Availability will vary.  Call (330) 941-1515 for information.</w:t>
      </w:r>
      <w:r>
        <w:br w:type="page"/>
      </w:r>
    </w:p>
    <w:p w14:paraId="41678257" w14:textId="2EB5D585" w:rsidR="008B1EA9" w:rsidRDefault="008B1EA9" w:rsidP="00602B0D">
      <w:pPr>
        <w:pStyle w:val="Heading1"/>
      </w:pPr>
      <w:bookmarkStart w:id="10" w:name="_Toc6475274"/>
      <w:r>
        <w:lastRenderedPageBreak/>
        <w:t>Lock-down and Shelter in Place</w:t>
      </w:r>
      <w:bookmarkEnd w:id="10"/>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11" w:name="_Toc6475275"/>
      <w:r w:rsidRPr="008B1EA9">
        <w:rPr>
          <w:rFonts w:eastAsia="Times New Roman" w:cs="Times New Roman"/>
        </w:rPr>
        <w:t>Lock Down</w:t>
      </w:r>
      <w:bookmarkEnd w:id="11"/>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2" w:name="mainContentContainer"/>
      <w:bookmarkStart w:id="13" w:name="CP_JUMP_1406"/>
      <w:bookmarkStart w:id="14" w:name="mainContentRTE"/>
      <w:bookmarkStart w:id="15" w:name="CP_JUMP_1515"/>
      <w:bookmarkEnd w:id="12"/>
      <w:bookmarkEnd w:id="13"/>
      <w:bookmarkEnd w:id="14"/>
      <w:bookmarkEnd w:id="15"/>
      <w:r w:rsidRPr="008B1EA9">
        <w:rPr>
          <w:rFonts w:eastAsia="Times New Roman" w:cs="Times New Roman"/>
          <w:bCs/>
        </w:rPr>
        <w:t>A lock-down will be used to protect building occupants in the case of an emergency</w:t>
      </w:r>
      <w:r w:rsidRPr="008B1EA9">
        <w:rPr>
          <w:rFonts w:eastAsia="Times New Roman" w:cs="Times New Roman"/>
        </w:rPr>
        <w:t>. This requires the residents of a building to stay safely sheltered where they are located once an emergency is identified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will be communicated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During a lock-down</w:t>
      </w:r>
      <w:r w:rsidRPr="008B1EA9">
        <w:rPr>
          <w:rFonts w:eastAsia="Times New Roman" w:cs="Times New Roman"/>
        </w:rPr>
        <w:t> police and other emergency personnel would be responding to the emergency somewhere on campus. This does not necessarily mean that there is immediate danger in the building a person is located,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All campus buildings will be locked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Exterior entrances of buildings will be locked by the facilities personnel, staff, or faculty who have access to door lock hardware. Faculty or staff members with keys to offices may have the capability to lock entrances to buildings. The YSU Police will not be available to assist in the locking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In the event that a room cannot be locked, the room should be barricaded with any accessible items.</w:t>
      </w:r>
    </w:p>
    <w:p w14:paraId="56E450A9" w14:textId="1E1011BC" w:rsidR="008B1EA9" w:rsidRPr="00F76F15"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termination of any lock-down will be by the authority of the YSU Police, once an emergency is over. This will also be communicated via Penguin Alert and the Simplex Mass Communication System.</w:t>
      </w:r>
    </w:p>
    <w:p w14:paraId="41B70DDF" w14:textId="77777777" w:rsidR="008B1EA9" w:rsidRPr="008B1EA9" w:rsidRDefault="008B1EA9" w:rsidP="008B1EA9">
      <w:pPr>
        <w:pStyle w:val="Heading2"/>
        <w:rPr>
          <w:rFonts w:eastAsia="Times New Roman"/>
        </w:rPr>
      </w:pPr>
      <w:bookmarkStart w:id="16" w:name="_Toc6475276"/>
      <w:r w:rsidRPr="008B1EA9">
        <w:rPr>
          <w:rFonts w:eastAsia="Times New Roman"/>
        </w:rPr>
        <w:t>Shelter in Place</w:t>
      </w:r>
      <w:bookmarkEnd w:id="16"/>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the campus community may be advised to shelter-in-place to avoid or minimize exposure to outside risks. Risks could include chemical, biological or radioactive releases;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lastRenderedPageBreak/>
        <w:t>Once shelter-in-place instructions have been communicated,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are told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instructions.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were instructed to shelter-in-place. </w:t>
      </w:r>
    </w:p>
    <w:p w14:paraId="0368F94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are told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17" w:name="_Toc6475277"/>
      <w:r>
        <w:lastRenderedPageBreak/>
        <w:t>Building and Campus Evacuations</w:t>
      </w:r>
      <w:bookmarkEnd w:id="17"/>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18" w:name="_Toc6475278"/>
      <w:r w:rsidRPr="00F76F15">
        <w:rPr>
          <w:rFonts w:eastAsia="Times New Roman"/>
        </w:rPr>
        <w:t>Building Evacuation</w:t>
      </w:r>
      <w:bookmarkEnd w:id="18"/>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are expected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will be made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At the sound of a fire alarm, or other notification to evacuate, all persons are required to leave the building immediately by law. Unless conditions prevent it, the best evacuation route is the nearest stairway leading to the nearest exit.  Elevators should not be used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Actions will be taken to ensure persons remain at least two hundred feet from the building to be clear of any danger and to avoid impeding the movement of emergency responders and equipment.  This distance may be increased by police or firefighters according to the circumstances of the emergency. Persons should not return to the building unless specific approval to do so has been given by police or firefighters.</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5F0814B5" w:rsidR="00F76F15" w:rsidRDefault="00F76F15" w:rsidP="00EB58F4">
      <w:pPr>
        <w:pStyle w:val="Heading3"/>
        <w:rPr>
          <w:rFonts w:eastAsia="Times New Roman"/>
        </w:rPr>
      </w:pPr>
      <w:bookmarkStart w:id="19" w:name="_Toc6475279"/>
      <w:r>
        <w:rPr>
          <w:rFonts w:eastAsia="Times New Roman"/>
        </w:rPr>
        <w:lastRenderedPageBreak/>
        <w:t>Building Evacuation Maps</w:t>
      </w:r>
      <w:bookmarkEnd w:id="19"/>
    </w:p>
    <w:p w14:paraId="5DFA832D" w14:textId="77777777" w:rsidR="00F67B87" w:rsidRDefault="00F67B87" w:rsidP="00F67B87"/>
    <w:p w14:paraId="6CEA7632" w14:textId="77777777" w:rsidR="00F67B87" w:rsidRDefault="00F67B87" w:rsidP="00F67B87">
      <w:pPr>
        <w:pStyle w:val="Heading3"/>
      </w:pPr>
      <w:bookmarkStart w:id="20" w:name="_Toc6475280"/>
      <w:r>
        <w:t>Williamson Hall Basement</w:t>
      </w:r>
      <w:bookmarkEnd w:id="20"/>
    </w:p>
    <w:p w14:paraId="11056736" w14:textId="77777777" w:rsidR="00F67B87" w:rsidRDefault="00F67B87" w:rsidP="00F67B87"/>
    <w:p w14:paraId="3CE0732F" w14:textId="3D845BB2" w:rsidR="00F67B87" w:rsidRDefault="00F67B87">
      <w:r>
        <w:rPr>
          <w:noProof/>
        </w:rPr>
        <w:drawing>
          <wp:anchor distT="0" distB="0" distL="114300" distR="114300" simplePos="0" relativeHeight="251670528" behindDoc="0" locked="0" layoutInCell="1" allowOverlap="1" wp14:anchorId="7B942C0B" wp14:editId="4CCD1930">
            <wp:simplePos x="0" y="0"/>
            <wp:positionH relativeFrom="margin">
              <wp:posOffset>-822325</wp:posOffset>
            </wp:positionH>
            <wp:positionV relativeFrom="paragraph">
              <wp:posOffset>902970</wp:posOffset>
            </wp:positionV>
            <wp:extent cx="7511964" cy="3125972"/>
            <wp:effectExtent l="0" t="0" r="0" b="0"/>
            <wp:wrapNone/>
            <wp:docPr id="5" name="Picture 5" descr="Williamson Hall basement evacuation map" title="Williamson Hall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M0.jpg"/>
                    <pic:cNvPicPr/>
                  </pic:nvPicPr>
                  <pic:blipFill>
                    <a:blip r:embed="rId12">
                      <a:extLst>
                        <a:ext uri="{28A0092B-C50C-407E-A947-70E740481C1C}">
                          <a14:useLocalDpi xmlns:a14="http://schemas.microsoft.com/office/drawing/2010/main" val="0"/>
                        </a:ext>
                      </a:extLst>
                    </a:blip>
                    <a:stretch>
                      <a:fillRect/>
                    </a:stretch>
                  </pic:blipFill>
                  <pic:spPr>
                    <a:xfrm>
                      <a:off x="0" y="0"/>
                      <a:ext cx="7511964" cy="3125972"/>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6EA7FC1" w14:textId="3713A2B6" w:rsidR="00F67B87" w:rsidRDefault="00F67B87" w:rsidP="00F67B87">
      <w:pPr>
        <w:pStyle w:val="Heading3"/>
      </w:pPr>
      <w:bookmarkStart w:id="21" w:name="_Toc6475281"/>
      <w:r>
        <w:lastRenderedPageBreak/>
        <w:t>Williamson Hall 1</w:t>
      </w:r>
      <w:r w:rsidRPr="00F67B87">
        <w:rPr>
          <w:vertAlign w:val="superscript"/>
        </w:rPr>
        <w:t>st</w:t>
      </w:r>
      <w:r>
        <w:t xml:space="preserve"> Floor</w:t>
      </w:r>
      <w:bookmarkEnd w:id="21"/>
    </w:p>
    <w:p w14:paraId="075603DA" w14:textId="4F4DEDB9" w:rsidR="00F67B87" w:rsidRDefault="00F67B87" w:rsidP="00F67B87"/>
    <w:p w14:paraId="7BA5B76F" w14:textId="32DDB425" w:rsidR="00F67B87" w:rsidRPr="00F67B87" w:rsidRDefault="00F67B87" w:rsidP="00F67B87"/>
    <w:p w14:paraId="2BECC545" w14:textId="7E54BE56" w:rsidR="00F67B87" w:rsidRDefault="00F67B87">
      <w:r>
        <w:rPr>
          <w:noProof/>
        </w:rPr>
        <w:drawing>
          <wp:anchor distT="0" distB="0" distL="114300" distR="114300" simplePos="0" relativeHeight="251672576" behindDoc="0" locked="0" layoutInCell="1" allowOverlap="1" wp14:anchorId="3D46EFAF" wp14:editId="1CD3477E">
            <wp:simplePos x="0" y="0"/>
            <wp:positionH relativeFrom="page">
              <wp:align>left</wp:align>
            </wp:positionH>
            <wp:positionV relativeFrom="paragraph">
              <wp:posOffset>824230</wp:posOffset>
            </wp:positionV>
            <wp:extent cx="7636492" cy="4072270"/>
            <wp:effectExtent l="0" t="0" r="3175" b="4445"/>
            <wp:wrapNone/>
            <wp:docPr id="8" name="Picture 8" descr="Williamson Hall 1st floor evacuation map" title="Williamson Hall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M1.jpg"/>
                    <pic:cNvPicPr/>
                  </pic:nvPicPr>
                  <pic:blipFill>
                    <a:blip r:embed="rId13">
                      <a:extLst>
                        <a:ext uri="{28A0092B-C50C-407E-A947-70E740481C1C}">
                          <a14:useLocalDpi xmlns:a14="http://schemas.microsoft.com/office/drawing/2010/main" val="0"/>
                        </a:ext>
                      </a:extLst>
                    </a:blip>
                    <a:stretch>
                      <a:fillRect/>
                    </a:stretch>
                  </pic:blipFill>
                  <pic:spPr>
                    <a:xfrm>
                      <a:off x="0" y="0"/>
                      <a:ext cx="7636492" cy="407227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B70D7DD" w14:textId="2C760E5B" w:rsidR="00F67B87" w:rsidRDefault="00F67B87" w:rsidP="00F67B87">
      <w:pPr>
        <w:pStyle w:val="Heading3"/>
      </w:pPr>
      <w:bookmarkStart w:id="22" w:name="_Toc6475282"/>
      <w:r>
        <w:lastRenderedPageBreak/>
        <w:t>Williamson Hall 2</w:t>
      </w:r>
      <w:r w:rsidRPr="00F67B87">
        <w:rPr>
          <w:vertAlign w:val="superscript"/>
        </w:rPr>
        <w:t>nd</w:t>
      </w:r>
      <w:r>
        <w:t xml:space="preserve"> Floor</w:t>
      </w:r>
      <w:bookmarkEnd w:id="22"/>
    </w:p>
    <w:p w14:paraId="481179B9" w14:textId="726AC85B" w:rsidR="00F67B87" w:rsidRDefault="00F67B87" w:rsidP="00F67B87"/>
    <w:p w14:paraId="3C5F5CAE" w14:textId="059548DE" w:rsidR="00F67B87" w:rsidRPr="00F67B87" w:rsidRDefault="00F67B87" w:rsidP="00F67B87">
      <w:r>
        <w:rPr>
          <w:noProof/>
        </w:rPr>
        <w:drawing>
          <wp:anchor distT="0" distB="0" distL="114300" distR="114300" simplePos="0" relativeHeight="251674624" behindDoc="0" locked="0" layoutInCell="1" allowOverlap="1" wp14:anchorId="1649BA0D" wp14:editId="23C4D199">
            <wp:simplePos x="0" y="0"/>
            <wp:positionH relativeFrom="page">
              <wp:posOffset>409575</wp:posOffset>
            </wp:positionH>
            <wp:positionV relativeFrom="paragraph">
              <wp:posOffset>113665</wp:posOffset>
            </wp:positionV>
            <wp:extent cx="7038754" cy="3968323"/>
            <wp:effectExtent l="0" t="0" r="0" b="0"/>
            <wp:wrapNone/>
            <wp:docPr id="9" name="Picture 9" descr="Williamson Hall 2nd floor evacuation map" title="Williamson Hall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M2.jpg"/>
                    <pic:cNvPicPr/>
                  </pic:nvPicPr>
                  <pic:blipFill>
                    <a:blip r:embed="rId14">
                      <a:extLst>
                        <a:ext uri="{28A0092B-C50C-407E-A947-70E740481C1C}">
                          <a14:useLocalDpi xmlns:a14="http://schemas.microsoft.com/office/drawing/2010/main" val="0"/>
                        </a:ext>
                      </a:extLst>
                    </a:blip>
                    <a:stretch>
                      <a:fillRect/>
                    </a:stretch>
                  </pic:blipFill>
                  <pic:spPr>
                    <a:xfrm>
                      <a:off x="0" y="0"/>
                      <a:ext cx="7038754" cy="3968323"/>
                    </a:xfrm>
                    <a:prstGeom prst="rect">
                      <a:avLst/>
                    </a:prstGeom>
                  </pic:spPr>
                </pic:pic>
              </a:graphicData>
            </a:graphic>
            <wp14:sizeRelH relativeFrom="margin">
              <wp14:pctWidth>0</wp14:pctWidth>
            </wp14:sizeRelH>
            <wp14:sizeRelV relativeFrom="margin">
              <wp14:pctHeight>0</wp14:pctHeight>
            </wp14:sizeRelV>
          </wp:anchor>
        </w:drawing>
      </w:r>
    </w:p>
    <w:p w14:paraId="7BFD7CF0" w14:textId="3CBB9084" w:rsidR="00F67B87" w:rsidRDefault="00F67B87">
      <w:r>
        <w:br w:type="page"/>
      </w:r>
    </w:p>
    <w:p w14:paraId="33B8EAD1" w14:textId="77777777" w:rsidR="00F67B87" w:rsidRDefault="00F67B87" w:rsidP="00F67B87">
      <w:pPr>
        <w:pStyle w:val="Heading3"/>
      </w:pPr>
      <w:bookmarkStart w:id="23" w:name="_Toc6475283"/>
      <w:r>
        <w:lastRenderedPageBreak/>
        <w:t>Williamson Hall 3</w:t>
      </w:r>
      <w:r w:rsidRPr="00F67B87">
        <w:rPr>
          <w:vertAlign w:val="superscript"/>
        </w:rPr>
        <w:t>rd</w:t>
      </w:r>
      <w:r>
        <w:t xml:space="preserve"> Floor</w:t>
      </w:r>
      <w:bookmarkEnd w:id="23"/>
    </w:p>
    <w:p w14:paraId="36A6258A" w14:textId="77777777" w:rsidR="00F67B87" w:rsidRDefault="00F67B87" w:rsidP="00F67B87"/>
    <w:p w14:paraId="33D55081" w14:textId="256F39D3" w:rsidR="00F76F15" w:rsidRDefault="00F67B87" w:rsidP="00F67B87">
      <w:pPr>
        <w:rPr>
          <w:szCs w:val="32"/>
        </w:rPr>
      </w:pPr>
      <w:r>
        <w:rPr>
          <w:noProof/>
        </w:rPr>
        <w:drawing>
          <wp:anchor distT="0" distB="0" distL="114300" distR="114300" simplePos="0" relativeHeight="251676672" behindDoc="0" locked="0" layoutInCell="1" allowOverlap="1" wp14:anchorId="370A1597" wp14:editId="239C8398">
            <wp:simplePos x="0" y="0"/>
            <wp:positionH relativeFrom="page">
              <wp:align>right</wp:align>
            </wp:positionH>
            <wp:positionV relativeFrom="paragraph">
              <wp:posOffset>599440</wp:posOffset>
            </wp:positionV>
            <wp:extent cx="7764785" cy="3965944"/>
            <wp:effectExtent l="0" t="0" r="7620" b="0"/>
            <wp:wrapNone/>
            <wp:docPr id="10" name="Picture 10" descr="Williamson Hall 3rd floor evacuation map" title="Williamson Hall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M3.jpg"/>
                    <pic:cNvPicPr/>
                  </pic:nvPicPr>
                  <pic:blipFill>
                    <a:blip r:embed="rId15">
                      <a:extLst>
                        <a:ext uri="{28A0092B-C50C-407E-A947-70E740481C1C}">
                          <a14:useLocalDpi xmlns:a14="http://schemas.microsoft.com/office/drawing/2010/main" val="0"/>
                        </a:ext>
                      </a:extLst>
                    </a:blip>
                    <a:stretch>
                      <a:fillRect/>
                    </a:stretch>
                  </pic:blipFill>
                  <pic:spPr>
                    <a:xfrm>
                      <a:off x="0" y="0"/>
                      <a:ext cx="7764785" cy="3965944"/>
                    </a:xfrm>
                    <a:prstGeom prst="rect">
                      <a:avLst/>
                    </a:prstGeom>
                  </pic:spPr>
                </pic:pic>
              </a:graphicData>
            </a:graphic>
            <wp14:sizeRelH relativeFrom="margin">
              <wp14:pctWidth>0</wp14:pctWidth>
            </wp14:sizeRelH>
            <wp14:sizeRelV relativeFrom="margin">
              <wp14:pctHeight>0</wp14:pctHeight>
            </wp14:sizeRelV>
          </wp:anchor>
        </w:drawing>
      </w:r>
      <w:r w:rsidR="00F76F15">
        <w:br w:type="page"/>
      </w:r>
    </w:p>
    <w:p w14:paraId="3836EA8C" w14:textId="253FA499" w:rsidR="00F76F15" w:rsidRDefault="00F76F15" w:rsidP="00F76F15">
      <w:pPr>
        <w:pStyle w:val="Heading2"/>
        <w:rPr>
          <w:rFonts w:eastAsia="Times New Roman"/>
        </w:rPr>
      </w:pPr>
      <w:bookmarkStart w:id="24" w:name="_Toc6475284"/>
      <w:r>
        <w:rPr>
          <w:rFonts w:eastAsia="Times New Roman"/>
        </w:rPr>
        <w:lastRenderedPageBreak/>
        <w:t>Campus Evacuation</w:t>
      </w:r>
      <w:bookmarkEnd w:id="24"/>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An emergency of the magnitude and seriousness requiring the evacuation of the campus will likely and similarly affect surrounding communities. When the emergency is confined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Madison Avenue expressway located North of Stambaugh Stadium has been identified as the major traffic artery toward which evacuating traffic will be directed if possible. From there, evacuees can be integrated into the larger regional evacuation plan if necessary. However, the main surface roads around campus, Belmont Ave, Fifth Ave, Wick Ave, and Rayen Ave will also be used to allow for the maximum number of vehicles to evacuate campus in the shortest time possible. Listed below are the primary egress routes to be utilized:</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 to Rayen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(Lyden and Cafaro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areas East of Elm Street and West of Walnut Street will proceed northbound on Wick Avenue to Madison Avenue Expressway to either I680 or Himrod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lastRenderedPageBreak/>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to Rayen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East of Walnut will proceed East to Andrews Avenue then north on Andrews Avenue to Logan Avenue, then North on Logan.</w:t>
      </w:r>
    </w:p>
    <w:p w14:paraId="7CDF85E0" w14:textId="04283F55" w:rsidR="00F76F15" w:rsidRDefault="00B647E7" w:rsidP="004552A1">
      <w:pPr>
        <w:pStyle w:val="Heading3"/>
      </w:pPr>
      <w:bookmarkStart w:id="25" w:name="_Toc6475285"/>
      <w:r>
        <w:t>Campus Evacuation Map</w:t>
      </w:r>
      <w:bookmarkEnd w:id="25"/>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50D25798">
            <wp:simplePos x="0" y="0"/>
            <wp:positionH relativeFrom="page">
              <wp:align>left</wp:align>
            </wp:positionH>
            <wp:positionV relativeFrom="paragraph">
              <wp:posOffset>324567</wp:posOffset>
            </wp:positionV>
            <wp:extent cx="7794588" cy="5592784"/>
            <wp:effectExtent l="0" t="0" r="0" b="8255"/>
            <wp:wrapNone/>
            <wp:docPr id="1" name="Picture 1" descr="Evacuation routes for different areas of campus."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26" w:name="_Toc6475286"/>
      <w:r>
        <w:lastRenderedPageBreak/>
        <w:t>Active Shooter, Assault, and Human Trafficking</w:t>
      </w:r>
      <w:bookmarkEnd w:id="26"/>
    </w:p>
    <w:p w14:paraId="412A1A05" w14:textId="77777777" w:rsidR="00451C35" w:rsidRDefault="00451C35" w:rsidP="00451C35"/>
    <w:p w14:paraId="0B1BDDB9" w14:textId="3E3093CF" w:rsidR="00451C35" w:rsidRDefault="00451C35" w:rsidP="00451C35">
      <w:pPr>
        <w:pStyle w:val="Heading2"/>
      </w:pPr>
      <w:bookmarkStart w:id="27" w:name="_Toc6475287"/>
      <w:r>
        <w:t>Active Shooter:</w:t>
      </w:r>
      <w:bookmarkEnd w:id="27"/>
    </w:p>
    <w:p w14:paraId="68A33853" w14:textId="77777777" w:rsidR="00451C35" w:rsidRPr="00451C35" w:rsidRDefault="00451C35" w:rsidP="00451C35"/>
    <w:p w14:paraId="4715B5AF" w14:textId="77777777" w:rsidR="00451C35" w:rsidRDefault="00451C35" w:rsidP="00451C35">
      <w:r>
        <w:t>Contact the YSU Police at (330) 941-3527 or 911 from a campus phone.</w:t>
      </w:r>
    </w:p>
    <w:p w14:paraId="26E7CC3F" w14:textId="77777777" w:rsidR="00451C35" w:rsidRDefault="00451C35" w:rsidP="00451C35">
      <w:r>
        <w:t xml:space="preserve">An active shooter is an individual actively engaged in killing or attempting to kill people in a confined and populated area, typically through the use of firearms. </w:t>
      </w:r>
    </w:p>
    <w:p w14:paraId="25936647" w14:textId="77777777" w:rsidR="00451C35" w:rsidRDefault="00451C35" w:rsidP="00451C35"/>
    <w:p w14:paraId="75BE4038" w14:textId="610B7301" w:rsidR="00451C35" w:rsidRPr="004768ED" w:rsidRDefault="00451C35" w:rsidP="00451C35">
      <w:pPr>
        <w:rPr>
          <w:b/>
          <w:u w:val="single"/>
        </w:rPr>
      </w:pPr>
      <w:r w:rsidRPr="004768ED">
        <w:rPr>
          <w:b/>
          <w:u w:val="single"/>
        </w:rPr>
        <w:t xml:space="preserve">Action Steps: </w:t>
      </w:r>
    </w:p>
    <w:p w14:paraId="0F47DFA2" w14:textId="77777777" w:rsidR="00451C35" w:rsidRPr="00451C35" w:rsidRDefault="00451C35" w:rsidP="00451C35">
      <w:pPr>
        <w:rPr>
          <w:u w:val="single"/>
        </w:rPr>
      </w:pPr>
    </w:p>
    <w:p w14:paraId="73B26C3B" w14:textId="537D5F1B" w:rsidR="00451C35" w:rsidRPr="00451C35" w:rsidRDefault="00451C35" w:rsidP="00451C35">
      <w:pPr>
        <w:rPr>
          <w:b/>
        </w:rPr>
      </w:pPr>
      <w:r w:rsidRPr="00451C35">
        <w:rPr>
          <w:b/>
        </w:rPr>
        <w:t>If an active shooter is in the same building as you or outside your building:</w:t>
      </w:r>
    </w:p>
    <w:p w14:paraId="065A1446" w14:textId="5D18DEA3" w:rsidR="00451C35" w:rsidRDefault="00451C35" w:rsidP="00F3602F">
      <w:pPr>
        <w:pStyle w:val="ListParagraph"/>
        <w:numPr>
          <w:ilvl w:val="0"/>
          <w:numId w:val="37"/>
        </w:numPr>
      </w:pPr>
      <w:r w:rsidRPr="00451C35">
        <w:t>Proceed to a room that can be locked</w:t>
      </w:r>
      <w:r>
        <w:t xml:space="preserve"> or lock/barricade the room you are in. </w:t>
      </w:r>
    </w:p>
    <w:p w14:paraId="3C229F9F" w14:textId="77777777" w:rsidR="00451C35" w:rsidRDefault="00451C35" w:rsidP="00F3602F">
      <w:pPr>
        <w:pStyle w:val="ListParagraph"/>
        <w:numPr>
          <w:ilvl w:val="0"/>
          <w:numId w:val="36"/>
        </w:numPr>
      </w:pPr>
      <w:r w:rsidRPr="00451C35">
        <w:t>Close an</w:t>
      </w:r>
      <w:r>
        <w:t xml:space="preserve">d lock all windows and doors. </w:t>
      </w:r>
    </w:p>
    <w:p w14:paraId="42C08BBA" w14:textId="77777777" w:rsidR="00451C35" w:rsidRDefault="00451C35" w:rsidP="00F3602F">
      <w:pPr>
        <w:pStyle w:val="ListParagraph"/>
        <w:numPr>
          <w:ilvl w:val="0"/>
          <w:numId w:val="36"/>
        </w:numPr>
      </w:pPr>
      <w:r>
        <w:t xml:space="preserve">Turn off the lights. </w:t>
      </w:r>
    </w:p>
    <w:p w14:paraId="0A353A1B" w14:textId="77777777" w:rsidR="00451C35" w:rsidRDefault="00451C35" w:rsidP="00F3602F">
      <w:pPr>
        <w:pStyle w:val="ListParagraph"/>
        <w:numPr>
          <w:ilvl w:val="0"/>
          <w:numId w:val="36"/>
        </w:numPr>
      </w:pPr>
      <w:r w:rsidRPr="00451C35">
        <w:t>If possible, get everyone down on the floor where no one is v</w:t>
      </w:r>
      <w:r>
        <w:t xml:space="preserve">isible from outside the room. </w:t>
      </w:r>
    </w:p>
    <w:p w14:paraId="434C3103" w14:textId="77777777" w:rsidR="00451C35" w:rsidRDefault="00451C35" w:rsidP="00F3602F">
      <w:pPr>
        <w:pStyle w:val="ListParagraph"/>
        <w:numPr>
          <w:ilvl w:val="0"/>
          <w:numId w:val="36"/>
        </w:numPr>
      </w:pPr>
      <w:r w:rsidRPr="00451C35">
        <w:t>Have one person call 911. Advise the dispatcher of your locat</w:t>
      </w:r>
      <w:r>
        <w:t xml:space="preserve">ion and what is taking place. </w:t>
      </w:r>
    </w:p>
    <w:p w14:paraId="25CADBD8" w14:textId="77777777" w:rsidR="00451C35" w:rsidRDefault="00451C35" w:rsidP="00F3602F">
      <w:pPr>
        <w:pStyle w:val="ListParagraph"/>
        <w:numPr>
          <w:ilvl w:val="0"/>
          <w:numId w:val="36"/>
        </w:numPr>
      </w:pPr>
      <w:r w:rsidRPr="00451C35">
        <w:t xml:space="preserve">Remain in place until the police or campus administrator known to you gives the “all clear”. </w:t>
      </w:r>
    </w:p>
    <w:p w14:paraId="4054029C" w14:textId="77777777" w:rsidR="00451C35" w:rsidRDefault="00451C35" w:rsidP="00F3602F">
      <w:pPr>
        <w:pStyle w:val="ListParagraph"/>
        <w:numPr>
          <w:ilvl w:val="0"/>
          <w:numId w:val="36"/>
        </w:numPr>
      </w:pPr>
      <w:r>
        <w:t>U</w:t>
      </w:r>
      <w:r w:rsidRPr="00451C35">
        <w:t xml:space="preserve">nfamiliar voices may be the shooter attempting to lure victims from their safe space. Do not respond to any voice commands until you can verify the source. </w:t>
      </w:r>
    </w:p>
    <w:p w14:paraId="3150A624" w14:textId="77777777" w:rsidR="00451C35" w:rsidRDefault="00451C35" w:rsidP="00451C35"/>
    <w:p w14:paraId="1E37E19F" w14:textId="4D78E0B0" w:rsidR="00451C35" w:rsidRPr="00451C35" w:rsidRDefault="00451C35" w:rsidP="00451C35">
      <w:pPr>
        <w:rPr>
          <w:b/>
        </w:rPr>
      </w:pPr>
      <w:r w:rsidRPr="00451C35">
        <w:rPr>
          <w:b/>
        </w:rPr>
        <w:t>If an active shooter enters your office/area/classroom:</w:t>
      </w:r>
    </w:p>
    <w:p w14:paraId="6BFE7D63" w14:textId="77777777" w:rsidR="00451C35" w:rsidRDefault="00451C35" w:rsidP="00F3602F">
      <w:pPr>
        <w:pStyle w:val="ListParagraph"/>
        <w:numPr>
          <w:ilvl w:val="0"/>
          <w:numId w:val="38"/>
        </w:numPr>
      </w:pPr>
      <w:r>
        <w:t xml:space="preserve">Try to remain calm. </w:t>
      </w:r>
    </w:p>
    <w:p w14:paraId="43FE6B33" w14:textId="77777777" w:rsidR="004768ED" w:rsidRDefault="00451C35" w:rsidP="00F3602F">
      <w:pPr>
        <w:pStyle w:val="ListParagraph"/>
        <w:numPr>
          <w:ilvl w:val="0"/>
          <w:numId w:val="38"/>
        </w:numPr>
      </w:pPr>
      <w:r w:rsidRPr="00451C35">
        <w:t>Dial 911, if possible, and alert the police to the shooter’s location. If you can’t speak, leave the line open so the dispatcher can l</w:t>
      </w:r>
      <w:r w:rsidR="004768ED">
        <w:t xml:space="preserve">isten to what’s taking place. </w:t>
      </w:r>
    </w:p>
    <w:p w14:paraId="6A54DB06" w14:textId="036E5AA9" w:rsidR="004768ED" w:rsidRDefault="009811ED" w:rsidP="00F3602F">
      <w:pPr>
        <w:pStyle w:val="ListParagraph"/>
        <w:numPr>
          <w:ilvl w:val="0"/>
          <w:numId w:val="38"/>
        </w:numPr>
      </w:pPr>
      <w:r w:rsidRPr="00C372F7">
        <w:t>If there is absolut</w:t>
      </w:r>
      <w:r>
        <w:t xml:space="preserve">ely no opportunity to escape </w:t>
      </w:r>
      <w:r w:rsidRPr="00C372F7">
        <w:t>attempting to overpower the shooter with force should be considered last resort</w:t>
      </w:r>
      <w:r>
        <w:t>,</w:t>
      </w:r>
      <w:r w:rsidRPr="00C372F7">
        <w:t xml:space="preserve"> after all other options have been exhausted.</w:t>
      </w:r>
      <w:r w:rsidR="004768ED">
        <w:t xml:space="preserve"> </w:t>
      </w:r>
    </w:p>
    <w:p w14:paraId="09FFF84D" w14:textId="51AF937E" w:rsidR="004768ED" w:rsidRDefault="00451C35" w:rsidP="00F3602F">
      <w:pPr>
        <w:pStyle w:val="ListParagraph"/>
        <w:numPr>
          <w:ilvl w:val="0"/>
          <w:numId w:val="38"/>
        </w:numPr>
      </w:pPr>
      <w:r w:rsidRPr="00451C35">
        <w:t xml:space="preserve"> If the shooter leaves the area, proceed immediately to a safer place and do not touch anything that was </w:t>
      </w:r>
      <w:r w:rsidR="004768ED" w:rsidRPr="00451C35">
        <w:t>near</w:t>
      </w:r>
      <w:r w:rsidRPr="00451C35">
        <w:t xml:space="preserve"> the shooter. </w:t>
      </w:r>
    </w:p>
    <w:p w14:paraId="4B3BF7AD" w14:textId="77777777" w:rsidR="004768ED" w:rsidRDefault="004768ED" w:rsidP="004768ED"/>
    <w:p w14:paraId="4F40220D" w14:textId="5F0E861D" w:rsidR="004768ED" w:rsidRPr="004768ED" w:rsidRDefault="004768ED" w:rsidP="004768ED">
      <w:pPr>
        <w:rPr>
          <w:b/>
        </w:rPr>
      </w:pPr>
      <w:r w:rsidRPr="004768ED">
        <w:rPr>
          <w:b/>
        </w:rPr>
        <w:t>If you decide to flee during an active shooter situation:</w:t>
      </w:r>
    </w:p>
    <w:p w14:paraId="138D983F" w14:textId="77777777" w:rsidR="004768ED" w:rsidRDefault="00451C35" w:rsidP="00F3602F">
      <w:pPr>
        <w:pStyle w:val="ListParagraph"/>
        <w:numPr>
          <w:ilvl w:val="0"/>
          <w:numId w:val="39"/>
        </w:numPr>
      </w:pPr>
      <w:r w:rsidRPr="00451C35">
        <w:t>Do not attem</w:t>
      </w:r>
      <w:r w:rsidR="004768ED">
        <w:t xml:space="preserve">pt to carry anything. </w:t>
      </w:r>
    </w:p>
    <w:p w14:paraId="5F5E2297" w14:textId="77777777" w:rsidR="004768ED" w:rsidRDefault="00451C35" w:rsidP="00F3602F">
      <w:pPr>
        <w:pStyle w:val="ListParagraph"/>
        <w:numPr>
          <w:ilvl w:val="0"/>
          <w:numId w:val="39"/>
        </w:numPr>
      </w:pPr>
      <w:r w:rsidRPr="00451C35">
        <w:t>Move quickly, keep your hands visible and follow the instructions of any polic</w:t>
      </w:r>
      <w:r w:rsidR="004768ED">
        <w:t xml:space="preserve">e officers you may encounter. </w:t>
      </w:r>
    </w:p>
    <w:p w14:paraId="4323B442" w14:textId="123A3DB6" w:rsidR="00451C35" w:rsidRDefault="00451C35" w:rsidP="00F3602F">
      <w:pPr>
        <w:pStyle w:val="ListParagraph"/>
        <w:numPr>
          <w:ilvl w:val="0"/>
          <w:numId w:val="39"/>
        </w:numPr>
      </w:pPr>
      <w:r w:rsidRPr="00451C35">
        <w:t>Do not attempt to remove injured people. Notify authorities of their location as soon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lastRenderedPageBreak/>
        <w:t>How to respond when law</w:t>
      </w:r>
      <w:r w:rsidR="004768ED">
        <w:rPr>
          <w:b/>
        </w:rPr>
        <w:t xml:space="preserve"> enforcement arrives: </w:t>
      </w:r>
    </w:p>
    <w:p w14:paraId="159309E8" w14:textId="20C2AAB3" w:rsidR="00451C35" w:rsidRDefault="00451C35" w:rsidP="00F3602F">
      <w:pPr>
        <w:pStyle w:val="ListParagraph"/>
        <w:numPr>
          <w:ilvl w:val="0"/>
          <w:numId w:val="40"/>
        </w:numPr>
      </w:pPr>
      <w:r>
        <w:t>Remain calm and follow instructions.</w:t>
      </w:r>
    </w:p>
    <w:p w14:paraId="44EFD868" w14:textId="3C30174E" w:rsidR="00451C35" w:rsidRDefault="00451C35" w:rsidP="00F3602F">
      <w:pPr>
        <w:pStyle w:val="ListParagraph"/>
        <w:numPr>
          <w:ilvl w:val="0"/>
          <w:numId w:val="40"/>
        </w:numPr>
      </w:pPr>
      <w:r>
        <w:t>Put down any items in your hands (i.e., bags, jackets).</w:t>
      </w:r>
    </w:p>
    <w:p w14:paraId="404DE06D" w14:textId="70CD55FC" w:rsidR="00451C35" w:rsidRDefault="00451C35" w:rsidP="00F3602F">
      <w:pPr>
        <w:pStyle w:val="ListParagraph"/>
        <w:numPr>
          <w:ilvl w:val="0"/>
          <w:numId w:val="40"/>
        </w:numPr>
      </w:pPr>
      <w:r>
        <w:t>Raise hands and spread fingers.</w:t>
      </w:r>
    </w:p>
    <w:p w14:paraId="06A79CDA" w14:textId="1439C016" w:rsidR="00451C35" w:rsidRDefault="00451C35" w:rsidP="00F3602F">
      <w:pPr>
        <w:pStyle w:val="ListParagraph"/>
        <w:numPr>
          <w:ilvl w:val="0"/>
          <w:numId w:val="40"/>
        </w:numPr>
      </w:pPr>
      <w:r>
        <w:t>Keep hands visible at all times.</w:t>
      </w:r>
    </w:p>
    <w:p w14:paraId="67391635" w14:textId="1B5F669F" w:rsidR="00451C35" w:rsidRDefault="00451C35" w:rsidP="00F3602F">
      <w:pPr>
        <w:pStyle w:val="ListParagraph"/>
        <w:numPr>
          <w:ilvl w:val="0"/>
          <w:numId w:val="40"/>
        </w:numPr>
      </w:pPr>
      <w:r>
        <w:t>Avoid quick movements toward officers such as holding on to them for safety.</w:t>
      </w:r>
    </w:p>
    <w:p w14:paraId="1415E63E" w14:textId="101DD2FD" w:rsidR="00451C35" w:rsidRDefault="00451C35" w:rsidP="00F3602F">
      <w:pPr>
        <w:pStyle w:val="ListParagraph"/>
        <w:numPr>
          <w:ilvl w:val="0"/>
          <w:numId w:val="40"/>
        </w:numPr>
      </w:pPr>
      <w:r>
        <w:t>Avoid pointing, screaming or yelling.</w:t>
      </w:r>
    </w:p>
    <w:p w14:paraId="272E9D16" w14:textId="65308AD9" w:rsidR="00451C35" w:rsidRDefault="00451C35" w:rsidP="00F3602F">
      <w:pPr>
        <w:pStyle w:val="ListParagraph"/>
        <w:numPr>
          <w:ilvl w:val="0"/>
          <w:numId w:val="40"/>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F3602F">
      <w:pPr>
        <w:pStyle w:val="ListParagraph"/>
        <w:numPr>
          <w:ilvl w:val="0"/>
          <w:numId w:val="41"/>
        </w:numPr>
      </w:pPr>
      <w:r>
        <w:t>Location of the active shooter.</w:t>
      </w:r>
    </w:p>
    <w:p w14:paraId="755727AC" w14:textId="318BE1C3" w:rsidR="00451C35" w:rsidRDefault="00451C35" w:rsidP="00F3602F">
      <w:pPr>
        <w:pStyle w:val="ListParagraph"/>
        <w:numPr>
          <w:ilvl w:val="0"/>
          <w:numId w:val="41"/>
        </w:numPr>
      </w:pPr>
      <w:r>
        <w:t>Number of shooters.</w:t>
      </w:r>
    </w:p>
    <w:p w14:paraId="2B99D777" w14:textId="6327FCD5" w:rsidR="00451C35" w:rsidRDefault="00451C35" w:rsidP="00F3602F">
      <w:pPr>
        <w:pStyle w:val="ListParagraph"/>
        <w:numPr>
          <w:ilvl w:val="0"/>
          <w:numId w:val="41"/>
        </w:numPr>
      </w:pPr>
      <w:r>
        <w:t>Physical description of shooters.</w:t>
      </w:r>
    </w:p>
    <w:p w14:paraId="47EBABF3" w14:textId="05BEDA5C" w:rsidR="00451C35" w:rsidRDefault="00451C35" w:rsidP="00F3602F">
      <w:pPr>
        <w:pStyle w:val="ListParagraph"/>
        <w:numPr>
          <w:ilvl w:val="0"/>
          <w:numId w:val="41"/>
        </w:numPr>
      </w:pPr>
      <w:r>
        <w:t>Number and type of weapons held by shooters.</w:t>
      </w:r>
    </w:p>
    <w:p w14:paraId="37305A33" w14:textId="47910F3C" w:rsidR="00451C35" w:rsidRDefault="00451C35" w:rsidP="00F3602F">
      <w:pPr>
        <w:pStyle w:val="ListParagraph"/>
        <w:numPr>
          <w:ilvl w:val="0"/>
          <w:numId w:val="41"/>
        </w:numPr>
      </w:pPr>
      <w:r>
        <w:t>Number of potential victims at the location.</w:t>
      </w:r>
    </w:p>
    <w:p w14:paraId="550136F6" w14:textId="77777777" w:rsidR="00451C35" w:rsidRDefault="00451C35" w:rsidP="00451C35"/>
    <w:p w14:paraId="2AA64C71" w14:textId="77777777" w:rsidR="00451C35" w:rsidRDefault="00451C35" w:rsidP="00451C35">
      <w:r>
        <w:t>The Fire alarm system should NOT be activated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28" w:name="_Toc6475288"/>
      <w:r>
        <w:t>Workplace Violence &amp; Unruly Individuals</w:t>
      </w:r>
      <w:bookmarkEnd w:id="28"/>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F3602F">
      <w:pPr>
        <w:pStyle w:val="ListParagraph"/>
        <w:numPr>
          <w:ilvl w:val="0"/>
          <w:numId w:val="42"/>
        </w:numPr>
        <w:jc w:val="both"/>
      </w:pPr>
      <w:r>
        <w:t>Avoid or discretely remove yourself from the area where the confrontation is occurring.</w:t>
      </w:r>
    </w:p>
    <w:p w14:paraId="3E7FF415" w14:textId="52BEF819" w:rsidR="00451C35" w:rsidRDefault="00451C35" w:rsidP="00F3602F">
      <w:pPr>
        <w:pStyle w:val="ListParagraph"/>
        <w:numPr>
          <w:ilvl w:val="0"/>
          <w:numId w:val="42"/>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don't lose your cool; remain calm and keep your composure. Don’t argue, speak slowly and quietly no matter how loud or confrontational the patron becomes. Don't take anything an angry person says personally, it's never about you. </w:t>
      </w:r>
    </w:p>
    <w:p w14:paraId="73AC9442" w14:textId="77777777" w:rsidR="004768ED" w:rsidRDefault="004768ED" w:rsidP="004768ED">
      <w:pPr>
        <w:jc w:val="both"/>
      </w:pPr>
    </w:p>
    <w:p w14:paraId="00E3D452" w14:textId="3E97E5DE" w:rsidR="004768ED" w:rsidRDefault="004768ED" w:rsidP="00F3602F">
      <w:pPr>
        <w:pStyle w:val="ListParagraph"/>
        <w:numPr>
          <w:ilvl w:val="0"/>
          <w:numId w:val="43"/>
        </w:numPr>
        <w:jc w:val="both"/>
      </w:pPr>
      <w:r>
        <w:t xml:space="preserve">If the situation becomes violent call the YSU Police at (330) 941-3527 or 911 from a campus phone. </w:t>
      </w:r>
    </w:p>
    <w:p w14:paraId="3A58084D" w14:textId="297B8A69" w:rsidR="004768ED" w:rsidRDefault="004768ED" w:rsidP="00F3602F">
      <w:pPr>
        <w:pStyle w:val="ListParagraph"/>
        <w:numPr>
          <w:ilvl w:val="0"/>
          <w:numId w:val="43"/>
        </w:numPr>
        <w:jc w:val="both"/>
      </w:pPr>
      <w:r>
        <w:t xml:space="preserve">Remain Calm: Maintain control of yourself, even if the person’s tirade makes you feel like yelling yourself. </w:t>
      </w:r>
    </w:p>
    <w:p w14:paraId="5E434045" w14:textId="05A3F99F" w:rsidR="004768ED" w:rsidRDefault="004768ED" w:rsidP="00F3602F">
      <w:pPr>
        <w:pStyle w:val="ListParagraph"/>
        <w:numPr>
          <w:ilvl w:val="0"/>
          <w:numId w:val="43"/>
        </w:numPr>
        <w:jc w:val="both"/>
      </w:pPr>
      <w:r>
        <w:t xml:space="preserve">Do not take it personally: Remember, the person is not angry with you; they are inconvenienced or displeased by the situation. </w:t>
      </w:r>
    </w:p>
    <w:p w14:paraId="55059026" w14:textId="4AD099D7" w:rsidR="004768ED" w:rsidRDefault="004768ED" w:rsidP="00F3602F">
      <w:pPr>
        <w:pStyle w:val="ListParagraph"/>
        <w:numPr>
          <w:ilvl w:val="0"/>
          <w:numId w:val="43"/>
        </w:numPr>
        <w:jc w:val="both"/>
      </w:pPr>
      <w:r>
        <w:t xml:space="preserve">Use your best listening skills: The first thing an angry person wants to do is vent; they want someone to listen; and, for better or worse, you are that person. • Listening patiently can defuse a situation as long as the person feels acknowledged in his or her complaint; hear them out. </w:t>
      </w:r>
    </w:p>
    <w:p w14:paraId="5177F006" w14:textId="72D7B53D" w:rsidR="004768ED" w:rsidRDefault="004768ED" w:rsidP="00F3602F">
      <w:pPr>
        <w:pStyle w:val="ListParagraph"/>
        <w:numPr>
          <w:ilvl w:val="0"/>
          <w:numId w:val="43"/>
        </w:numPr>
        <w:jc w:val="both"/>
      </w:pPr>
      <w:r>
        <w:lastRenderedPageBreak/>
        <w:t xml:space="preserve">When they are done talking, summarize what they told you, and ask questions to clarify their complaint. </w:t>
      </w:r>
    </w:p>
    <w:p w14:paraId="013FF771" w14:textId="34C4FF3D" w:rsidR="004768ED" w:rsidRDefault="004768ED" w:rsidP="00F3602F">
      <w:pPr>
        <w:pStyle w:val="ListParagraph"/>
        <w:numPr>
          <w:ilvl w:val="0"/>
          <w:numId w:val="43"/>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F3602F">
      <w:pPr>
        <w:pStyle w:val="ListParagraph"/>
        <w:numPr>
          <w:ilvl w:val="0"/>
          <w:numId w:val="43"/>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F3602F">
      <w:pPr>
        <w:pStyle w:val="ListParagraph"/>
        <w:numPr>
          <w:ilvl w:val="0"/>
          <w:numId w:val="43"/>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F3602F">
      <w:pPr>
        <w:pStyle w:val="ListParagraph"/>
        <w:numPr>
          <w:ilvl w:val="0"/>
          <w:numId w:val="43"/>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29" w:name="_Toc6475289"/>
      <w:r>
        <w:t>Sexual Assault:</w:t>
      </w:r>
      <w:bookmarkEnd w:id="29"/>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332E7B47" w14:textId="06D25331" w:rsidR="001C22FE" w:rsidRDefault="001C22FE" w:rsidP="00311EE3">
      <w:pPr>
        <w:jc w:val="both"/>
      </w:pPr>
      <w:r>
        <w:t>Student Outreach and Support:    (330) 941-4721</w:t>
      </w:r>
      <w:r>
        <w:tab/>
      </w:r>
    </w:p>
    <w:p w14:paraId="4C5D490F" w14:textId="2CA3C849"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30" w:name="_Toc6475290"/>
      <w:r>
        <w:t>Human Trafficking:</w:t>
      </w:r>
      <w:bookmarkEnd w:id="30"/>
      <w:r>
        <w:t xml:space="preserve">  </w:t>
      </w:r>
    </w:p>
    <w:p w14:paraId="78C61AE3" w14:textId="2031A22A" w:rsidR="00A55207" w:rsidRDefault="00A55207" w:rsidP="00311EE3">
      <w:pPr>
        <w:pStyle w:val="Heading2"/>
        <w:jc w:val="both"/>
      </w:pPr>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Victims of human trafficking are frequently lured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As defined under U.S. law, victims of human trafficking can be divided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lastRenderedPageBreak/>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become trapped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31" w:name="_Toc6475291"/>
      <w:r>
        <w:lastRenderedPageBreak/>
        <w:t>Terroristic and Civil Related Incidents</w:t>
      </w:r>
      <w:bookmarkEnd w:id="31"/>
    </w:p>
    <w:p w14:paraId="2410BE7A" w14:textId="77777777" w:rsidR="00AC13A8" w:rsidRDefault="00AC13A8" w:rsidP="00AC13A8">
      <w:pPr>
        <w:jc w:val="both"/>
      </w:pPr>
    </w:p>
    <w:p w14:paraId="31680B64" w14:textId="77777777" w:rsidR="00AC13A8" w:rsidRDefault="00AC13A8" w:rsidP="00AC13A8">
      <w:pPr>
        <w:pStyle w:val="Heading2"/>
        <w:jc w:val="both"/>
      </w:pPr>
      <w:bookmarkStart w:id="32" w:name="_Toc6475292"/>
      <w:r>
        <w:t>Terrorism:</w:t>
      </w:r>
      <w:bookmarkEnd w:id="32"/>
    </w:p>
    <w:p w14:paraId="7F89C73A" w14:textId="77777777" w:rsidR="00AC13A8" w:rsidRDefault="00AC13A8" w:rsidP="00AC13A8">
      <w:pPr>
        <w:jc w:val="both"/>
      </w:pPr>
    </w:p>
    <w:p w14:paraId="63ACFC58" w14:textId="77777777" w:rsidR="00AC13A8" w:rsidRDefault="00AC13A8" w:rsidP="00AC13A8">
      <w:pPr>
        <w:jc w:val="both"/>
      </w:pPr>
      <w:r>
        <w:t>Terrorism is defined as “premeditated, politically motivated violence perpetrated against noncombatant targets by subnational groups or clandestine agents.”  Examples include (but not limited to):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33" w:name="_Toc6475293"/>
      <w:r>
        <w:t>Hostage Situations:</w:t>
      </w:r>
      <w:bookmarkEnd w:id="33"/>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being held against their will by one or more individuals.  If weapons are present, this should be viewed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F3602F">
      <w:pPr>
        <w:pStyle w:val="ListParagraph"/>
        <w:numPr>
          <w:ilvl w:val="0"/>
          <w:numId w:val="28"/>
        </w:numPr>
        <w:jc w:val="both"/>
        <w:rPr>
          <w:b/>
        </w:rPr>
      </w:pPr>
      <w:r w:rsidRPr="00CF1087">
        <w:rPr>
          <w:b/>
        </w:rPr>
        <w:t>Contact the YSU Police at (330) 941-3527 or 911 from a campus phone immediately.</w:t>
      </w:r>
    </w:p>
    <w:p w14:paraId="28E33979" w14:textId="77777777" w:rsidR="00AC13A8" w:rsidRPr="00CF1087" w:rsidRDefault="00AC13A8" w:rsidP="00F3602F">
      <w:pPr>
        <w:pStyle w:val="ListParagraph"/>
        <w:numPr>
          <w:ilvl w:val="0"/>
          <w:numId w:val="28"/>
        </w:numPr>
        <w:jc w:val="both"/>
        <w:rPr>
          <w:b/>
        </w:rPr>
      </w:pPr>
      <w:r>
        <w:t>Cooperate with the hostage taker.</w:t>
      </w:r>
    </w:p>
    <w:p w14:paraId="3020A376" w14:textId="77777777" w:rsidR="00AC13A8" w:rsidRPr="00CF1087" w:rsidRDefault="00AC13A8" w:rsidP="00F3602F">
      <w:pPr>
        <w:pStyle w:val="ListParagraph"/>
        <w:numPr>
          <w:ilvl w:val="0"/>
          <w:numId w:val="28"/>
        </w:numPr>
        <w:jc w:val="both"/>
        <w:rPr>
          <w:b/>
        </w:rPr>
      </w:pPr>
      <w:r>
        <w:t>De-escalate the situation, if possible.</w:t>
      </w:r>
    </w:p>
    <w:p w14:paraId="6F2BAACC" w14:textId="77777777" w:rsidR="00AC13A8" w:rsidRPr="00CF1087" w:rsidRDefault="00AC13A8" w:rsidP="00F3602F">
      <w:pPr>
        <w:pStyle w:val="ListParagraph"/>
        <w:numPr>
          <w:ilvl w:val="0"/>
          <w:numId w:val="28"/>
        </w:numPr>
        <w:jc w:val="both"/>
        <w:rPr>
          <w:b/>
        </w:rPr>
      </w:pPr>
      <w:r>
        <w:t>Stall for time, if possible.</w:t>
      </w:r>
    </w:p>
    <w:p w14:paraId="79445881" w14:textId="77777777" w:rsidR="00AC13A8" w:rsidRPr="00CF1087" w:rsidRDefault="00AC13A8" w:rsidP="00F3602F">
      <w:pPr>
        <w:pStyle w:val="ListParagraph"/>
        <w:numPr>
          <w:ilvl w:val="0"/>
          <w:numId w:val="28"/>
        </w:numPr>
        <w:jc w:val="both"/>
        <w:rPr>
          <w:b/>
        </w:rPr>
      </w:pPr>
      <w:r>
        <w:t>Provide the YSU Police with the last known location, description of clothing, physical features and if the individual is known.</w:t>
      </w:r>
    </w:p>
    <w:p w14:paraId="15D3D983" w14:textId="3894A616" w:rsidR="00AC13A8" w:rsidRDefault="00AC13A8" w:rsidP="00AC13A8">
      <w:pPr>
        <w:jc w:val="both"/>
      </w:pPr>
    </w:p>
    <w:p w14:paraId="7B4C3647" w14:textId="77777777" w:rsidR="00AC13A8" w:rsidRDefault="00AC13A8" w:rsidP="00AC13A8">
      <w:pPr>
        <w:pStyle w:val="Heading2"/>
        <w:jc w:val="both"/>
      </w:pPr>
      <w:bookmarkStart w:id="34" w:name="_Toc6475294"/>
      <w:r>
        <w:t>Civil Disturbance:</w:t>
      </w:r>
      <w:bookmarkEnd w:id="34"/>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are protected.  If a situation arises where crowd control is necessary, the YSU Police will handle this task.  If outside assistance is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35" w:name="_Toc6475295"/>
      <w:r>
        <w:lastRenderedPageBreak/>
        <w:t>Bomb Threats:</w:t>
      </w:r>
      <w:bookmarkEnd w:id="35"/>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Keep the caller on the line as long as possible so that the call may be traced.</w:t>
      </w:r>
    </w:p>
    <w:p w14:paraId="7817EDE8" w14:textId="77777777" w:rsidR="0056468F" w:rsidRDefault="0056468F" w:rsidP="00F3602F">
      <w:pPr>
        <w:pStyle w:val="ListParagraph"/>
        <w:numPr>
          <w:ilvl w:val="0"/>
          <w:numId w:val="24"/>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F3602F">
      <w:pPr>
        <w:pStyle w:val="ListParagraph"/>
        <w:numPr>
          <w:ilvl w:val="0"/>
          <w:numId w:val="24"/>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F3602F">
      <w:pPr>
        <w:pStyle w:val="ListParagraph"/>
        <w:numPr>
          <w:ilvl w:val="0"/>
          <w:numId w:val="25"/>
        </w:numPr>
        <w:jc w:val="both"/>
      </w:pPr>
      <w:r w:rsidRPr="00C750B4">
        <w:rPr>
          <w:rFonts w:cs="Times New Roman"/>
          <w:color w:val="000000"/>
          <w:sz w:val="23"/>
          <w:szCs w:val="23"/>
        </w:rPr>
        <w:t>Where is the bomb located?</w:t>
      </w:r>
    </w:p>
    <w:p w14:paraId="0FD2F679" w14:textId="77777777" w:rsidR="0056468F" w:rsidRPr="00C750B4" w:rsidRDefault="0056468F" w:rsidP="00F3602F">
      <w:pPr>
        <w:pStyle w:val="ListParagraph"/>
        <w:numPr>
          <w:ilvl w:val="0"/>
          <w:numId w:val="25"/>
        </w:numPr>
        <w:jc w:val="both"/>
      </w:pPr>
      <w:r>
        <w:rPr>
          <w:rFonts w:cs="Times New Roman"/>
          <w:color w:val="000000"/>
          <w:sz w:val="23"/>
          <w:szCs w:val="23"/>
        </w:rPr>
        <w:t>When will it go off?</w:t>
      </w:r>
    </w:p>
    <w:p w14:paraId="2B463229" w14:textId="77777777" w:rsidR="0056468F" w:rsidRPr="00C750B4" w:rsidRDefault="0056468F" w:rsidP="00F3602F">
      <w:pPr>
        <w:pStyle w:val="ListParagraph"/>
        <w:numPr>
          <w:ilvl w:val="0"/>
          <w:numId w:val="25"/>
        </w:numPr>
        <w:jc w:val="both"/>
      </w:pPr>
      <w:r>
        <w:rPr>
          <w:rFonts w:cs="Times New Roman"/>
          <w:color w:val="000000"/>
          <w:sz w:val="23"/>
          <w:szCs w:val="23"/>
        </w:rPr>
        <w:t>What does it look like?</w:t>
      </w:r>
    </w:p>
    <w:p w14:paraId="3EFF1D32" w14:textId="77777777" w:rsidR="0056468F" w:rsidRPr="00C750B4" w:rsidRDefault="0056468F" w:rsidP="00F3602F">
      <w:pPr>
        <w:pStyle w:val="ListParagraph"/>
        <w:numPr>
          <w:ilvl w:val="0"/>
          <w:numId w:val="25"/>
        </w:numPr>
        <w:jc w:val="both"/>
      </w:pPr>
      <w:r>
        <w:rPr>
          <w:rFonts w:cs="Times New Roman"/>
          <w:color w:val="000000"/>
          <w:sz w:val="23"/>
          <w:szCs w:val="23"/>
        </w:rPr>
        <w:t>What kind of bomb is it?</w:t>
      </w:r>
    </w:p>
    <w:p w14:paraId="5C0FD9E2" w14:textId="77777777" w:rsidR="0056468F" w:rsidRPr="00C750B4" w:rsidRDefault="0056468F" w:rsidP="00F3602F">
      <w:pPr>
        <w:pStyle w:val="ListParagraph"/>
        <w:numPr>
          <w:ilvl w:val="0"/>
          <w:numId w:val="25"/>
        </w:numPr>
        <w:jc w:val="both"/>
      </w:pPr>
      <w:r>
        <w:rPr>
          <w:rFonts w:cs="Times New Roman"/>
          <w:color w:val="000000"/>
          <w:sz w:val="23"/>
          <w:szCs w:val="23"/>
        </w:rPr>
        <w:t>What will make it explode?</w:t>
      </w:r>
    </w:p>
    <w:p w14:paraId="6726A152" w14:textId="77777777" w:rsidR="0056468F" w:rsidRPr="00C750B4" w:rsidRDefault="0056468F" w:rsidP="00F3602F">
      <w:pPr>
        <w:pStyle w:val="ListParagraph"/>
        <w:numPr>
          <w:ilvl w:val="0"/>
          <w:numId w:val="25"/>
        </w:numPr>
        <w:jc w:val="both"/>
      </w:pPr>
      <w:r>
        <w:rPr>
          <w:rFonts w:cs="Times New Roman"/>
          <w:color w:val="000000"/>
          <w:sz w:val="23"/>
          <w:szCs w:val="23"/>
        </w:rPr>
        <w:t>Did you place the bomb?</w:t>
      </w:r>
    </w:p>
    <w:p w14:paraId="5007A80C" w14:textId="77777777" w:rsidR="0056468F" w:rsidRPr="00C750B4" w:rsidRDefault="0056468F" w:rsidP="00F3602F">
      <w:pPr>
        <w:pStyle w:val="ListParagraph"/>
        <w:numPr>
          <w:ilvl w:val="0"/>
          <w:numId w:val="25"/>
        </w:numPr>
        <w:jc w:val="both"/>
      </w:pPr>
      <w:r>
        <w:rPr>
          <w:rFonts w:cs="Times New Roman"/>
          <w:color w:val="000000"/>
          <w:sz w:val="23"/>
          <w:szCs w:val="23"/>
        </w:rPr>
        <w:t>Why?</w:t>
      </w:r>
    </w:p>
    <w:p w14:paraId="50C6A55B" w14:textId="77777777" w:rsidR="0056468F" w:rsidRPr="00C750B4" w:rsidRDefault="0056468F" w:rsidP="00F3602F">
      <w:pPr>
        <w:pStyle w:val="ListParagraph"/>
        <w:numPr>
          <w:ilvl w:val="0"/>
          <w:numId w:val="25"/>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Note the callers voice, was it:</w:t>
      </w:r>
    </w:p>
    <w:p w14:paraId="1C5EA5AB" w14:textId="77777777" w:rsidR="0056468F" w:rsidRDefault="0056468F" w:rsidP="00F3602F">
      <w:pPr>
        <w:pStyle w:val="ListParagraph"/>
        <w:numPr>
          <w:ilvl w:val="0"/>
          <w:numId w:val="26"/>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F3602F">
      <w:pPr>
        <w:pStyle w:val="ListParagraph"/>
        <w:numPr>
          <w:ilvl w:val="0"/>
          <w:numId w:val="26"/>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36" w:name="_Toc6475296"/>
      <w:r>
        <w:t>Suspicious Package or Mail:</w:t>
      </w:r>
      <w:bookmarkEnd w:id="36"/>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don’t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37" w:name="_Toc6475297"/>
      <w:r>
        <w:lastRenderedPageBreak/>
        <w:t>Mental Health Related Incidents</w:t>
      </w:r>
      <w:bookmarkEnd w:id="37"/>
    </w:p>
    <w:p w14:paraId="21248E5D" w14:textId="77777777" w:rsidR="0056468F" w:rsidRDefault="0056468F" w:rsidP="0056468F">
      <w:pPr>
        <w:jc w:val="both"/>
      </w:pPr>
    </w:p>
    <w:p w14:paraId="12763D3C" w14:textId="77777777" w:rsidR="0056468F" w:rsidRDefault="0056468F" w:rsidP="0056468F">
      <w:pPr>
        <w:pStyle w:val="Heading2"/>
        <w:jc w:val="both"/>
      </w:pPr>
      <w:bookmarkStart w:id="38" w:name="_Toc6475298"/>
      <w:r>
        <w:t>Suicidal Persons:</w:t>
      </w:r>
      <w:bookmarkEnd w:id="38"/>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In an emergency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196C3D72" w:rsidR="0056468F" w:rsidRDefault="0056468F" w:rsidP="0056468F">
      <w:pPr>
        <w:pStyle w:val="Default"/>
        <w:numPr>
          <w:ilvl w:val="0"/>
          <w:numId w:val="4"/>
        </w:numPr>
        <w:jc w:val="both"/>
      </w:pPr>
      <w:r>
        <w:t xml:space="preserve">A </w:t>
      </w:r>
      <w:r w:rsidRPr="005952C2">
        <w:t xml:space="preserve">Person of concern form is available at </w:t>
      </w:r>
      <w:hyperlink r:id="rId17" w:history="1">
        <w:r w:rsidR="002A1973" w:rsidRPr="002A1973">
          <w:rPr>
            <w:rStyle w:val="Hyperlink"/>
          </w:rPr>
          <w:t>Student Outreach and Support</w:t>
        </w:r>
      </w:hyperlink>
      <w:r w:rsidRPr="005952C2">
        <w:t xml:space="preserve">. The form can also be found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who learns that a student is exhibiting warning signs of suicide but has not engaged in suicidal behavior or communicated a suicide threat,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should also be made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18"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be evaluated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If possible, provide responding emergency personnel with any pertinent information that is known about the student. A Student of Concern Report should also be made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39" w:name="_Toc6475299"/>
      <w:r>
        <w:lastRenderedPageBreak/>
        <w:t>Mental Health/Counseling Services:</w:t>
      </w:r>
      <w:bookmarkEnd w:id="39"/>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F3602F">
      <w:pPr>
        <w:pStyle w:val="ListParagraph"/>
        <w:numPr>
          <w:ilvl w:val="0"/>
          <w:numId w:val="27"/>
        </w:numPr>
        <w:jc w:val="both"/>
      </w:pPr>
      <w:r>
        <w:t>Worry, anxiety, expressions of sadness/hopelessness, or poor hygiene.</w:t>
      </w:r>
    </w:p>
    <w:p w14:paraId="24A7945D" w14:textId="77777777" w:rsidR="0056468F" w:rsidRDefault="0056468F" w:rsidP="00F3602F">
      <w:pPr>
        <w:pStyle w:val="ListParagraph"/>
        <w:numPr>
          <w:ilvl w:val="0"/>
          <w:numId w:val="27"/>
        </w:numPr>
        <w:jc w:val="both"/>
      </w:pPr>
      <w:r>
        <w:t>A pattern of withdrawal from participation or excessive absences.</w:t>
      </w:r>
    </w:p>
    <w:p w14:paraId="4BF36922" w14:textId="77777777" w:rsidR="0056468F" w:rsidRDefault="0056468F" w:rsidP="00F3602F">
      <w:pPr>
        <w:pStyle w:val="ListParagraph"/>
        <w:numPr>
          <w:ilvl w:val="0"/>
          <w:numId w:val="27"/>
        </w:numPr>
        <w:jc w:val="both"/>
      </w:pPr>
      <w:r>
        <w:t>Irritability and conflict with others.</w:t>
      </w:r>
    </w:p>
    <w:p w14:paraId="541523C7" w14:textId="77777777" w:rsidR="0056468F" w:rsidRDefault="0056468F" w:rsidP="00F3602F">
      <w:pPr>
        <w:pStyle w:val="ListParagraph"/>
        <w:numPr>
          <w:ilvl w:val="0"/>
          <w:numId w:val="27"/>
        </w:numPr>
        <w:jc w:val="both"/>
      </w:pPr>
      <w:r>
        <w:t>Confused patterns of thinking or communicating.</w:t>
      </w:r>
    </w:p>
    <w:p w14:paraId="4A0A6EBF" w14:textId="77777777" w:rsidR="0056468F" w:rsidRDefault="0056468F" w:rsidP="00F3602F">
      <w:pPr>
        <w:pStyle w:val="ListParagraph"/>
        <w:numPr>
          <w:ilvl w:val="0"/>
          <w:numId w:val="27"/>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your concerns and how to make the most appropriate referral for the student.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p>
    <w:p w14:paraId="6B8C879F" w14:textId="77777777" w:rsidR="0056468F" w:rsidRDefault="0056468F" w:rsidP="0056468F">
      <w:pPr>
        <w:jc w:val="both"/>
      </w:pPr>
      <w:r>
        <w:t xml:space="preserve">Counseling Services:    </w:t>
      </w:r>
      <w:r w:rsidRPr="009B5E82">
        <w:t>(330) 941-3737</w:t>
      </w:r>
      <w:r w:rsidRPr="009B5E82">
        <w:tab/>
      </w:r>
    </w:p>
    <w:p w14:paraId="093BD9A6" w14:textId="77777777" w:rsidR="0056468F" w:rsidRDefault="0056468F" w:rsidP="0056468F">
      <w:pPr>
        <w:jc w:val="both"/>
      </w:pPr>
      <w:r>
        <w:t xml:space="preserve">Student Outreach: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40" w:name="_Toc6475300"/>
      <w:r>
        <w:t>Student Outreach and Support:</w:t>
      </w:r>
      <w:bookmarkEnd w:id="40"/>
    </w:p>
    <w:p w14:paraId="39F45007" w14:textId="77777777" w:rsidR="0056468F" w:rsidRDefault="0056468F" w:rsidP="0056468F">
      <w:pPr>
        <w:jc w:val="both"/>
      </w:pPr>
    </w:p>
    <w:p w14:paraId="6CAEFC26" w14:textId="77777777" w:rsidR="0056468F" w:rsidRDefault="0056468F" w:rsidP="0056468F">
      <w:pPr>
        <w:jc w:val="both"/>
      </w:pPr>
      <w:r>
        <w:t xml:space="preserve">The Director of Student Outreach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41" w:name="_Toc6475301"/>
      <w:r>
        <w:lastRenderedPageBreak/>
        <w:t>Medical Related Incidents</w:t>
      </w:r>
      <w:bookmarkEnd w:id="41"/>
    </w:p>
    <w:p w14:paraId="69698862" w14:textId="77777777" w:rsidR="0056468F" w:rsidRDefault="0056468F" w:rsidP="0056468F">
      <w:pPr>
        <w:jc w:val="both"/>
      </w:pPr>
    </w:p>
    <w:p w14:paraId="10A1F80A" w14:textId="77777777" w:rsidR="0056468F" w:rsidRDefault="0056468F" w:rsidP="0056468F">
      <w:pPr>
        <w:pStyle w:val="Heading2"/>
        <w:jc w:val="both"/>
      </w:pPr>
      <w:bookmarkStart w:id="42" w:name="_Toc6475302"/>
      <w:r>
        <w:t>General Medical Emergencies:</w:t>
      </w:r>
      <w:bookmarkEnd w:id="42"/>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F3602F">
      <w:pPr>
        <w:pStyle w:val="Default"/>
        <w:numPr>
          <w:ilvl w:val="0"/>
          <w:numId w:val="21"/>
        </w:numPr>
        <w:jc w:val="both"/>
        <w:rPr>
          <w:sz w:val="23"/>
          <w:szCs w:val="23"/>
        </w:rPr>
      </w:pPr>
      <w:r>
        <w:rPr>
          <w:b/>
          <w:bCs/>
          <w:sz w:val="23"/>
          <w:szCs w:val="23"/>
        </w:rPr>
        <w:t xml:space="preserve">Call YSU Police at (330) 941-3527 or by dialing 911 </w:t>
      </w:r>
      <w:r>
        <w:rPr>
          <w:sz w:val="23"/>
          <w:szCs w:val="23"/>
        </w:rPr>
        <w:t xml:space="preserve">from a campus phone. If an ambulance is needed, tell the dispatcher at the beginning of your conversation. </w:t>
      </w:r>
    </w:p>
    <w:p w14:paraId="2298EB6D" w14:textId="77777777" w:rsidR="0056468F" w:rsidRDefault="0056468F" w:rsidP="00F3602F">
      <w:pPr>
        <w:pStyle w:val="Default"/>
        <w:numPr>
          <w:ilvl w:val="0"/>
          <w:numId w:val="21"/>
        </w:numPr>
        <w:jc w:val="both"/>
        <w:rPr>
          <w:sz w:val="23"/>
          <w:szCs w:val="23"/>
        </w:rPr>
      </w:pPr>
      <w:r>
        <w:rPr>
          <w:sz w:val="23"/>
          <w:szCs w:val="23"/>
        </w:rPr>
        <w:t xml:space="preserve">Give the dispatcher the following information: </w:t>
      </w:r>
    </w:p>
    <w:p w14:paraId="5F8C7662"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F3602F">
      <w:pPr>
        <w:pStyle w:val="Default"/>
        <w:numPr>
          <w:ilvl w:val="1"/>
          <w:numId w:val="21"/>
        </w:numPr>
        <w:jc w:val="both"/>
        <w:rPr>
          <w:sz w:val="23"/>
          <w:szCs w:val="23"/>
        </w:rPr>
      </w:pPr>
      <w:r>
        <w:rPr>
          <w:sz w:val="23"/>
          <w:szCs w:val="23"/>
        </w:rPr>
        <w:t xml:space="preserve">Whether the person is conscious. </w:t>
      </w:r>
    </w:p>
    <w:p w14:paraId="06D2F2B4" w14:textId="77777777" w:rsidR="0056468F" w:rsidRDefault="0056468F" w:rsidP="00F3602F">
      <w:pPr>
        <w:pStyle w:val="Default"/>
        <w:numPr>
          <w:ilvl w:val="1"/>
          <w:numId w:val="21"/>
        </w:numPr>
        <w:jc w:val="both"/>
        <w:rPr>
          <w:sz w:val="23"/>
          <w:szCs w:val="23"/>
        </w:rPr>
      </w:pPr>
      <w:r>
        <w:rPr>
          <w:sz w:val="23"/>
          <w:szCs w:val="23"/>
        </w:rPr>
        <w:t xml:space="preserve">Any other information that is known,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F3602F">
      <w:pPr>
        <w:pStyle w:val="Default"/>
        <w:numPr>
          <w:ilvl w:val="0"/>
          <w:numId w:val="21"/>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Remember, it is important to stay on the line until the dispatcher gathers the pertinent information about the victim’s location, consciousness, breathing, etc. Those trained to perform CPR and first aid can act within their expertise while those who are not trained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43" w:name="_Toc6475303"/>
      <w:r>
        <w:t>Blood-Borne Pathogens:</w:t>
      </w:r>
      <w:bookmarkEnd w:id="43"/>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is infected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77777777" w:rsidR="0056468F" w:rsidRPr="002D609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44" w:name="_Toc6475304"/>
      <w:r>
        <w:lastRenderedPageBreak/>
        <w:t>Medical Pandemic:</w:t>
      </w:r>
      <w:bookmarkEnd w:id="44"/>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F3602F">
      <w:pPr>
        <w:pStyle w:val="ListParagraph"/>
        <w:numPr>
          <w:ilvl w:val="0"/>
          <w:numId w:val="22"/>
        </w:numPr>
        <w:jc w:val="both"/>
      </w:pPr>
      <w:r>
        <w:t>Maintaining personal hygiene and protection.</w:t>
      </w:r>
    </w:p>
    <w:p w14:paraId="2B5BE180" w14:textId="77777777" w:rsidR="0056468F" w:rsidRDefault="0056468F" w:rsidP="00F3602F">
      <w:pPr>
        <w:pStyle w:val="ListParagraph"/>
        <w:numPr>
          <w:ilvl w:val="0"/>
          <w:numId w:val="22"/>
        </w:numPr>
        <w:jc w:val="both"/>
      </w:pPr>
      <w:r>
        <w:t>Wash hands frequently.</w:t>
      </w:r>
    </w:p>
    <w:p w14:paraId="7EE6C603" w14:textId="77777777" w:rsidR="0056468F" w:rsidRDefault="0056468F" w:rsidP="00F3602F">
      <w:pPr>
        <w:pStyle w:val="ListParagraph"/>
        <w:numPr>
          <w:ilvl w:val="0"/>
          <w:numId w:val="22"/>
        </w:numPr>
        <w:jc w:val="both"/>
      </w:pPr>
      <w:r>
        <w:t>Limit international travel.</w:t>
      </w:r>
    </w:p>
    <w:p w14:paraId="76474B1C" w14:textId="77777777" w:rsidR="0056468F" w:rsidRDefault="0056468F" w:rsidP="00F3602F">
      <w:pPr>
        <w:pStyle w:val="ListParagraph"/>
        <w:numPr>
          <w:ilvl w:val="0"/>
          <w:numId w:val="22"/>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will be relayed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45" w:name="_Toc6475305"/>
      <w:r>
        <w:t>Poison Control:</w:t>
      </w:r>
      <w:bookmarkEnd w:id="45"/>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46" w:name="_Toc6475306"/>
      <w:r>
        <w:t>Drug Overdose:</w:t>
      </w:r>
      <w:bookmarkEnd w:id="46"/>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F3602F">
      <w:pPr>
        <w:pStyle w:val="ListParagraph"/>
        <w:numPr>
          <w:ilvl w:val="0"/>
          <w:numId w:val="23"/>
        </w:numPr>
        <w:jc w:val="both"/>
      </w:pPr>
      <w:r>
        <w:t>Convulsions.</w:t>
      </w:r>
    </w:p>
    <w:p w14:paraId="31904359" w14:textId="77777777" w:rsidR="0056468F" w:rsidRDefault="0056468F" w:rsidP="00F3602F">
      <w:pPr>
        <w:pStyle w:val="ListParagraph"/>
        <w:numPr>
          <w:ilvl w:val="0"/>
          <w:numId w:val="23"/>
        </w:numPr>
        <w:jc w:val="both"/>
      </w:pPr>
      <w:r>
        <w:t>Agitation.</w:t>
      </w:r>
    </w:p>
    <w:p w14:paraId="067472B8" w14:textId="77777777" w:rsidR="0056468F" w:rsidRDefault="0056468F" w:rsidP="00F3602F">
      <w:pPr>
        <w:pStyle w:val="ListParagraph"/>
        <w:numPr>
          <w:ilvl w:val="0"/>
          <w:numId w:val="23"/>
        </w:numPr>
        <w:jc w:val="both"/>
      </w:pPr>
      <w:r>
        <w:t>Slow or difficult breathing.</w:t>
      </w:r>
    </w:p>
    <w:p w14:paraId="3C61B7F6" w14:textId="77777777" w:rsidR="0056468F" w:rsidRDefault="0056468F" w:rsidP="00F3602F">
      <w:pPr>
        <w:pStyle w:val="ListParagraph"/>
        <w:numPr>
          <w:ilvl w:val="0"/>
          <w:numId w:val="23"/>
        </w:numPr>
        <w:jc w:val="both"/>
      </w:pPr>
      <w:r>
        <w:t>Vomiting.</w:t>
      </w:r>
    </w:p>
    <w:p w14:paraId="0BDB3E46" w14:textId="77777777" w:rsidR="0056468F" w:rsidRDefault="0056468F" w:rsidP="00F3602F">
      <w:pPr>
        <w:pStyle w:val="ListParagraph"/>
        <w:numPr>
          <w:ilvl w:val="0"/>
          <w:numId w:val="23"/>
        </w:numPr>
        <w:jc w:val="both"/>
      </w:pPr>
      <w:r>
        <w:t>Pupils that don’t react in response to light.</w:t>
      </w:r>
    </w:p>
    <w:p w14:paraId="74F0B81A" w14:textId="77777777" w:rsidR="0056468F" w:rsidRDefault="0056468F" w:rsidP="00F3602F">
      <w:pPr>
        <w:pStyle w:val="ListParagraph"/>
        <w:numPr>
          <w:ilvl w:val="0"/>
          <w:numId w:val="23"/>
        </w:numPr>
        <w:jc w:val="both"/>
      </w:pPr>
      <w:r>
        <w:t>Sweating or dry skin.</w:t>
      </w:r>
    </w:p>
    <w:p w14:paraId="51D3B1E2" w14:textId="77777777" w:rsidR="0056468F" w:rsidRDefault="0056468F" w:rsidP="00F3602F">
      <w:pPr>
        <w:pStyle w:val="ListParagraph"/>
        <w:numPr>
          <w:ilvl w:val="0"/>
          <w:numId w:val="23"/>
        </w:numPr>
        <w:jc w:val="both"/>
      </w:pPr>
      <w:r>
        <w:t>Unresponsiveness.</w:t>
      </w:r>
    </w:p>
    <w:p w14:paraId="415C0F6E" w14:textId="77777777" w:rsidR="0056468F" w:rsidRDefault="0056468F" w:rsidP="00F3602F">
      <w:pPr>
        <w:pStyle w:val="ListParagraph"/>
        <w:numPr>
          <w:ilvl w:val="0"/>
          <w:numId w:val="23"/>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47" w:name="_Toc6475307"/>
      <w:r>
        <w:lastRenderedPageBreak/>
        <w:t>Unidentified Drugs and Paraphernalia:</w:t>
      </w:r>
      <w:bookmarkEnd w:id="47"/>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is frequently used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F3602F">
      <w:pPr>
        <w:pStyle w:val="ListParagraph"/>
        <w:numPr>
          <w:ilvl w:val="0"/>
          <w:numId w:val="45"/>
        </w:numPr>
        <w:jc w:val="both"/>
      </w:pPr>
      <w:r>
        <w:t>Do not touch, or handle the unknown substance.</w:t>
      </w:r>
    </w:p>
    <w:p w14:paraId="76792210" w14:textId="74A58336" w:rsidR="0056468F" w:rsidRDefault="0056468F" w:rsidP="00F3602F">
      <w:pPr>
        <w:pStyle w:val="ListParagraph"/>
        <w:numPr>
          <w:ilvl w:val="0"/>
          <w:numId w:val="45"/>
        </w:numPr>
        <w:jc w:val="both"/>
      </w:pPr>
      <w:r>
        <w:t xml:space="preserve">Narcan (Naloxone) is available, and YSU Police officers carry and are trained in its use.  </w:t>
      </w:r>
    </w:p>
    <w:p w14:paraId="201CC650" w14:textId="7D3A86BE" w:rsidR="0056468F" w:rsidRDefault="0056468F" w:rsidP="00F3602F">
      <w:pPr>
        <w:pStyle w:val="ListParagraph"/>
        <w:numPr>
          <w:ilvl w:val="0"/>
          <w:numId w:val="45"/>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48" w:name="_Toc6475308"/>
      <w:r>
        <w:lastRenderedPageBreak/>
        <w:t>Fire and Chemical Related Incidents</w:t>
      </w:r>
      <w:bookmarkEnd w:id="48"/>
    </w:p>
    <w:p w14:paraId="14C94439" w14:textId="77777777" w:rsidR="003D3CA8" w:rsidRDefault="003D3CA8" w:rsidP="003D3CA8">
      <w:pPr>
        <w:jc w:val="both"/>
      </w:pPr>
    </w:p>
    <w:p w14:paraId="084AFCD4" w14:textId="77777777" w:rsidR="003D3CA8" w:rsidRDefault="003D3CA8" w:rsidP="003D3CA8">
      <w:pPr>
        <w:pStyle w:val="Heading2"/>
        <w:jc w:val="both"/>
      </w:pPr>
      <w:bookmarkStart w:id="49" w:name="_Toc6475309"/>
      <w:r>
        <w:t>Fire:</w:t>
      </w:r>
      <w:bookmarkEnd w:id="49"/>
    </w:p>
    <w:p w14:paraId="3FD1F462" w14:textId="77777777" w:rsidR="003D3CA8" w:rsidRDefault="003D3CA8" w:rsidP="003D3CA8">
      <w:pPr>
        <w:jc w:val="both"/>
      </w:pPr>
    </w:p>
    <w:p w14:paraId="7499233F" w14:textId="77777777" w:rsidR="003D3CA8" w:rsidRDefault="003D3CA8" w:rsidP="003D3CA8">
      <w:pPr>
        <w:pStyle w:val="Default"/>
        <w:jc w:val="both"/>
        <w:rPr>
          <w:sz w:val="23"/>
          <w:szCs w:val="23"/>
        </w:rPr>
      </w:pPr>
      <w:r>
        <w:rPr>
          <w:b/>
          <w:bCs/>
          <w:sz w:val="23"/>
          <w:szCs w:val="23"/>
        </w:rPr>
        <w:t xml:space="preserve">If You Discover a Fire: </w:t>
      </w:r>
    </w:p>
    <w:p w14:paraId="31EA2B50" w14:textId="77777777" w:rsidR="003D3CA8" w:rsidRDefault="003D3CA8" w:rsidP="00F3602F">
      <w:pPr>
        <w:pStyle w:val="Default"/>
        <w:numPr>
          <w:ilvl w:val="0"/>
          <w:numId w:val="12"/>
        </w:numPr>
        <w:jc w:val="both"/>
        <w:rPr>
          <w:sz w:val="23"/>
          <w:szCs w:val="23"/>
        </w:rPr>
      </w:pPr>
      <w:r>
        <w:rPr>
          <w:sz w:val="23"/>
          <w:szCs w:val="23"/>
        </w:rPr>
        <w:t xml:space="preserve">Manually activate the fire alarm via the nearest pull station. The pull stations are RED and are labeled FIRE; they are usually located near exits. </w:t>
      </w:r>
    </w:p>
    <w:p w14:paraId="7F8C669D" w14:textId="77777777" w:rsidR="003D3CA8" w:rsidRDefault="003D3CA8" w:rsidP="00F3602F">
      <w:pPr>
        <w:pStyle w:val="Default"/>
        <w:numPr>
          <w:ilvl w:val="0"/>
          <w:numId w:val="12"/>
        </w:numPr>
        <w:jc w:val="both"/>
        <w:rPr>
          <w:sz w:val="23"/>
          <w:szCs w:val="23"/>
        </w:rPr>
      </w:pPr>
      <w:r>
        <w:rPr>
          <w:sz w:val="23"/>
          <w:szCs w:val="23"/>
        </w:rPr>
        <w:t xml:space="preserve">Exit the building, closing the doors behind you. </w:t>
      </w:r>
      <w:r>
        <w:rPr>
          <w:b/>
          <w:bCs/>
          <w:sz w:val="23"/>
          <w:szCs w:val="23"/>
        </w:rPr>
        <w:t xml:space="preserve">DO NOT use the elevators. </w:t>
      </w:r>
    </w:p>
    <w:p w14:paraId="48498AF9" w14:textId="77777777" w:rsidR="003D3CA8" w:rsidRDefault="003D3CA8" w:rsidP="00F3602F">
      <w:pPr>
        <w:pStyle w:val="Default"/>
        <w:numPr>
          <w:ilvl w:val="0"/>
          <w:numId w:val="12"/>
        </w:numPr>
        <w:jc w:val="both"/>
        <w:rPr>
          <w:sz w:val="23"/>
          <w:szCs w:val="23"/>
        </w:rPr>
      </w:pPr>
      <w:r>
        <w:rPr>
          <w:sz w:val="23"/>
          <w:szCs w:val="23"/>
        </w:rPr>
        <w:t xml:space="preserve">Call </w:t>
      </w:r>
      <w:r>
        <w:rPr>
          <w:b/>
          <w:bCs/>
          <w:sz w:val="23"/>
          <w:szCs w:val="23"/>
        </w:rPr>
        <w:t>YSU Police at (330) 941-3527</w:t>
      </w:r>
      <w:r>
        <w:rPr>
          <w:sz w:val="23"/>
          <w:szCs w:val="23"/>
        </w:rPr>
        <w:t xml:space="preserve">, or 911 from any campus phone. </w:t>
      </w:r>
    </w:p>
    <w:p w14:paraId="486548B3" w14:textId="77777777" w:rsidR="003D3CA8" w:rsidRDefault="003D3CA8" w:rsidP="003D3CA8">
      <w:pPr>
        <w:pStyle w:val="Default"/>
        <w:jc w:val="both"/>
        <w:rPr>
          <w:sz w:val="23"/>
          <w:szCs w:val="23"/>
        </w:rPr>
      </w:pPr>
    </w:p>
    <w:p w14:paraId="70A2D77C" w14:textId="77777777" w:rsidR="003D3CA8" w:rsidRDefault="003D3CA8" w:rsidP="003D3CA8">
      <w:pPr>
        <w:pStyle w:val="Default"/>
        <w:jc w:val="both"/>
        <w:rPr>
          <w:sz w:val="23"/>
          <w:szCs w:val="23"/>
        </w:rPr>
      </w:pPr>
      <w:r>
        <w:rPr>
          <w:b/>
          <w:bCs/>
          <w:sz w:val="23"/>
          <w:szCs w:val="23"/>
        </w:rPr>
        <w:t xml:space="preserve">Once Fire Alarm is Activated: </w:t>
      </w:r>
    </w:p>
    <w:p w14:paraId="3231B5CC" w14:textId="77777777" w:rsidR="003D3CA8" w:rsidRDefault="003D3CA8" w:rsidP="00F3602F">
      <w:pPr>
        <w:pStyle w:val="Default"/>
        <w:numPr>
          <w:ilvl w:val="0"/>
          <w:numId w:val="13"/>
        </w:numPr>
        <w:jc w:val="both"/>
        <w:rPr>
          <w:sz w:val="23"/>
          <w:szCs w:val="23"/>
        </w:rPr>
      </w:pPr>
      <w:r>
        <w:rPr>
          <w:sz w:val="23"/>
          <w:szCs w:val="23"/>
        </w:rPr>
        <w:t xml:space="preserve">Walk to the nearest exit. </w:t>
      </w:r>
      <w:r>
        <w:rPr>
          <w:b/>
          <w:bCs/>
          <w:sz w:val="23"/>
          <w:szCs w:val="23"/>
        </w:rPr>
        <w:t xml:space="preserve">Do not use the Elevators. </w:t>
      </w:r>
    </w:p>
    <w:p w14:paraId="38180F6D" w14:textId="77777777" w:rsidR="003D3CA8" w:rsidRDefault="003D3CA8" w:rsidP="00F3602F">
      <w:pPr>
        <w:pStyle w:val="Default"/>
        <w:numPr>
          <w:ilvl w:val="0"/>
          <w:numId w:val="13"/>
        </w:numPr>
        <w:jc w:val="both"/>
        <w:rPr>
          <w:sz w:val="23"/>
          <w:szCs w:val="23"/>
        </w:rPr>
      </w:pPr>
      <w:r>
        <w:rPr>
          <w:sz w:val="23"/>
          <w:szCs w:val="23"/>
        </w:rPr>
        <w:t xml:space="preserve">Those that are unable to rapidly evacuate the building should move to a stairwell landing and wait for assistance from first responders. Inform first responders and the YSU Police of persons who have not been evacuated. </w:t>
      </w:r>
    </w:p>
    <w:p w14:paraId="0E14AAE8" w14:textId="77777777" w:rsidR="003D3CA8" w:rsidRDefault="003D3CA8" w:rsidP="00F3602F">
      <w:pPr>
        <w:pStyle w:val="Default"/>
        <w:numPr>
          <w:ilvl w:val="0"/>
          <w:numId w:val="13"/>
        </w:numPr>
        <w:jc w:val="both"/>
        <w:rPr>
          <w:sz w:val="23"/>
          <w:szCs w:val="23"/>
        </w:rPr>
      </w:pPr>
      <w:r>
        <w:rPr>
          <w:sz w:val="23"/>
          <w:szCs w:val="23"/>
        </w:rPr>
        <w:t xml:space="preserve">Notify YSU Police or fire personnel if you know that someone is trapped. </w:t>
      </w:r>
    </w:p>
    <w:p w14:paraId="49ED45BF" w14:textId="77777777" w:rsidR="003D3CA8" w:rsidRDefault="003D3CA8" w:rsidP="00F3602F">
      <w:pPr>
        <w:pStyle w:val="Default"/>
        <w:numPr>
          <w:ilvl w:val="0"/>
          <w:numId w:val="13"/>
        </w:numPr>
        <w:jc w:val="both"/>
        <w:rPr>
          <w:sz w:val="23"/>
          <w:szCs w:val="23"/>
        </w:rPr>
      </w:pPr>
      <w:r>
        <w:rPr>
          <w:sz w:val="23"/>
          <w:szCs w:val="23"/>
        </w:rPr>
        <w:t xml:space="preserve">Gather outside at a designated assembly area and DO NOT re-enter the building until instructed to do so by YSU Police. </w:t>
      </w:r>
    </w:p>
    <w:p w14:paraId="2E998475" w14:textId="77777777" w:rsidR="003D3CA8" w:rsidRDefault="003D3CA8" w:rsidP="003D3CA8">
      <w:pPr>
        <w:pStyle w:val="Default"/>
        <w:ind w:left="360"/>
        <w:jc w:val="both"/>
        <w:rPr>
          <w:sz w:val="23"/>
          <w:szCs w:val="23"/>
        </w:rPr>
      </w:pPr>
    </w:p>
    <w:p w14:paraId="527B4EB3" w14:textId="77777777" w:rsidR="003D3CA8" w:rsidRDefault="003D3CA8" w:rsidP="003D3CA8">
      <w:pPr>
        <w:pStyle w:val="Default"/>
        <w:jc w:val="both"/>
        <w:rPr>
          <w:sz w:val="23"/>
          <w:szCs w:val="23"/>
        </w:rPr>
      </w:pPr>
      <w:r w:rsidRPr="0017725C">
        <w:rPr>
          <w:b/>
          <w:sz w:val="23"/>
          <w:szCs w:val="23"/>
        </w:rPr>
        <w:t>Remember:</w:t>
      </w:r>
      <w:r>
        <w:rPr>
          <w:sz w:val="23"/>
          <w:szCs w:val="23"/>
        </w:rPr>
        <w:t xml:space="preserve"> </w:t>
      </w:r>
      <w:r w:rsidRPr="0017725C">
        <w:rPr>
          <w:i/>
          <w:sz w:val="23"/>
          <w:szCs w:val="23"/>
        </w:rPr>
        <w:t>NEVER IGNORE A FIRE ALARM!</w:t>
      </w:r>
      <w:r>
        <w:rPr>
          <w:sz w:val="23"/>
          <w:szCs w:val="23"/>
        </w:rPr>
        <w:t xml:space="preserve"> Evacuation is mandatory unless emergency personnel direct you not to do so. </w:t>
      </w:r>
    </w:p>
    <w:p w14:paraId="5F870CD5" w14:textId="77777777" w:rsidR="003D3CA8" w:rsidRDefault="003D3CA8" w:rsidP="003D3CA8">
      <w:pPr>
        <w:pStyle w:val="Default"/>
        <w:jc w:val="both"/>
        <w:rPr>
          <w:sz w:val="23"/>
          <w:szCs w:val="23"/>
        </w:rPr>
      </w:pPr>
    </w:p>
    <w:p w14:paraId="5B041F1E" w14:textId="77777777" w:rsidR="003D3CA8" w:rsidRDefault="003D3CA8" w:rsidP="003D3CA8">
      <w:pPr>
        <w:pStyle w:val="Default"/>
        <w:jc w:val="both"/>
        <w:rPr>
          <w:sz w:val="23"/>
          <w:szCs w:val="23"/>
        </w:rPr>
      </w:pPr>
      <w:r>
        <w:rPr>
          <w:b/>
          <w:bCs/>
          <w:sz w:val="23"/>
          <w:szCs w:val="23"/>
        </w:rPr>
        <w:t xml:space="preserve">If Trapped in a Room: </w:t>
      </w:r>
    </w:p>
    <w:p w14:paraId="482AB6A3" w14:textId="77777777" w:rsidR="003D3CA8" w:rsidRDefault="003D3CA8" w:rsidP="00F3602F">
      <w:pPr>
        <w:pStyle w:val="Default"/>
        <w:numPr>
          <w:ilvl w:val="0"/>
          <w:numId w:val="14"/>
        </w:numPr>
        <w:jc w:val="both"/>
        <w:rPr>
          <w:sz w:val="23"/>
          <w:szCs w:val="23"/>
        </w:rPr>
      </w:pPr>
      <w:r>
        <w:rPr>
          <w:sz w:val="23"/>
          <w:szCs w:val="23"/>
        </w:rPr>
        <w:t xml:space="preserve">Place wet cloth material around or under the door to prevent smoke from entering the room. </w:t>
      </w:r>
    </w:p>
    <w:p w14:paraId="29AD64E8" w14:textId="77777777" w:rsidR="003D3CA8" w:rsidRDefault="003D3CA8" w:rsidP="00F3602F">
      <w:pPr>
        <w:pStyle w:val="Default"/>
        <w:numPr>
          <w:ilvl w:val="0"/>
          <w:numId w:val="14"/>
        </w:numPr>
        <w:jc w:val="both"/>
        <w:rPr>
          <w:sz w:val="23"/>
          <w:szCs w:val="23"/>
        </w:rPr>
      </w:pPr>
      <w:r>
        <w:rPr>
          <w:sz w:val="23"/>
          <w:szCs w:val="23"/>
        </w:rPr>
        <w:t xml:space="preserve">Close as many doors as possible between you and the fire. </w:t>
      </w:r>
    </w:p>
    <w:p w14:paraId="7C04DC03" w14:textId="77777777" w:rsidR="003D3CA8" w:rsidRDefault="003D3CA8" w:rsidP="00F3602F">
      <w:pPr>
        <w:pStyle w:val="Default"/>
        <w:numPr>
          <w:ilvl w:val="0"/>
          <w:numId w:val="14"/>
        </w:numPr>
        <w:jc w:val="both"/>
        <w:rPr>
          <w:sz w:val="23"/>
          <w:szCs w:val="23"/>
        </w:rPr>
      </w:pPr>
      <w:r>
        <w:rPr>
          <w:sz w:val="23"/>
          <w:szCs w:val="23"/>
        </w:rPr>
        <w:t xml:space="preserve">Be prepared to signal someone outside; DO NOT break glass unless absolutely necessary as outside smoke may be drawn into the room. </w:t>
      </w:r>
    </w:p>
    <w:p w14:paraId="61796715" w14:textId="77777777" w:rsidR="003D3CA8" w:rsidRDefault="003D3CA8" w:rsidP="003D3CA8">
      <w:pPr>
        <w:pStyle w:val="Default"/>
        <w:jc w:val="both"/>
        <w:rPr>
          <w:sz w:val="23"/>
          <w:szCs w:val="23"/>
        </w:rPr>
      </w:pPr>
    </w:p>
    <w:p w14:paraId="0974848C" w14:textId="77777777" w:rsidR="003D3CA8" w:rsidRDefault="003D3CA8" w:rsidP="003D3CA8">
      <w:pPr>
        <w:pStyle w:val="Default"/>
        <w:jc w:val="both"/>
        <w:rPr>
          <w:sz w:val="23"/>
          <w:szCs w:val="23"/>
        </w:rPr>
      </w:pPr>
      <w:r>
        <w:rPr>
          <w:b/>
          <w:bCs/>
          <w:sz w:val="23"/>
          <w:szCs w:val="23"/>
        </w:rPr>
        <w:t xml:space="preserve">If Caught in Smoke: </w:t>
      </w:r>
    </w:p>
    <w:p w14:paraId="560DA242" w14:textId="77777777" w:rsidR="003D3CA8" w:rsidRDefault="003D3CA8" w:rsidP="00F3602F">
      <w:pPr>
        <w:pStyle w:val="Default"/>
        <w:numPr>
          <w:ilvl w:val="0"/>
          <w:numId w:val="15"/>
        </w:numPr>
        <w:jc w:val="both"/>
        <w:rPr>
          <w:sz w:val="23"/>
          <w:szCs w:val="23"/>
        </w:rPr>
      </w:pPr>
      <w:r>
        <w:rPr>
          <w:sz w:val="23"/>
          <w:szCs w:val="23"/>
        </w:rPr>
        <w:t xml:space="preserve">Drop, and crawl toward exit. </w:t>
      </w:r>
    </w:p>
    <w:p w14:paraId="6416AF0B" w14:textId="77777777" w:rsidR="003D3CA8" w:rsidRDefault="003D3CA8" w:rsidP="00F3602F">
      <w:pPr>
        <w:pStyle w:val="Default"/>
        <w:numPr>
          <w:ilvl w:val="0"/>
          <w:numId w:val="15"/>
        </w:numPr>
        <w:jc w:val="both"/>
        <w:rPr>
          <w:sz w:val="23"/>
          <w:szCs w:val="23"/>
        </w:rPr>
      </w:pPr>
      <w:r>
        <w:rPr>
          <w:sz w:val="23"/>
          <w:szCs w:val="23"/>
        </w:rPr>
        <w:t xml:space="preserve">Stay low to the floor and hold your breath as long as possible. </w:t>
      </w:r>
    </w:p>
    <w:p w14:paraId="55461681" w14:textId="77777777" w:rsidR="003D3CA8" w:rsidRDefault="003D3CA8" w:rsidP="003D3CA8">
      <w:pPr>
        <w:pStyle w:val="Default"/>
        <w:jc w:val="both"/>
        <w:rPr>
          <w:sz w:val="23"/>
          <w:szCs w:val="23"/>
        </w:rPr>
      </w:pPr>
    </w:p>
    <w:p w14:paraId="7CDA4713" w14:textId="77777777" w:rsidR="003D3CA8" w:rsidRDefault="003D3CA8" w:rsidP="003D3CA8">
      <w:pPr>
        <w:pStyle w:val="Default"/>
        <w:jc w:val="both"/>
        <w:rPr>
          <w:sz w:val="23"/>
          <w:szCs w:val="23"/>
        </w:rPr>
      </w:pPr>
      <w:r>
        <w:rPr>
          <w:b/>
          <w:bCs/>
          <w:sz w:val="23"/>
          <w:szCs w:val="23"/>
        </w:rPr>
        <w:t xml:space="preserve">Using a Fire Extinguisher: </w:t>
      </w:r>
    </w:p>
    <w:p w14:paraId="5CE5998A" w14:textId="77777777" w:rsidR="003D3CA8" w:rsidRDefault="003D3CA8" w:rsidP="00F3602F">
      <w:pPr>
        <w:pStyle w:val="Default"/>
        <w:numPr>
          <w:ilvl w:val="0"/>
          <w:numId w:val="16"/>
        </w:numPr>
        <w:jc w:val="both"/>
        <w:rPr>
          <w:sz w:val="23"/>
          <w:szCs w:val="23"/>
        </w:rPr>
      </w:pPr>
      <w:r>
        <w:rPr>
          <w:sz w:val="23"/>
          <w:szCs w:val="23"/>
        </w:rPr>
        <w:t>When safe to do so, use the nearest extinguisher to fight small fires.</w:t>
      </w:r>
    </w:p>
    <w:p w14:paraId="6F4023DD" w14:textId="77777777" w:rsidR="003D3CA8" w:rsidRDefault="003D3CA8" w:rsidP="003D3CA8">
      <w:pPr>
        <w:pStyle w:val="Default"/>
        <w:ind w:left="360"/>
        <w:jc w:val="both"/>
        <w:rPr>
          <w:sz w:val="23"/>
          <w:szCs w:val="23"/>
        </w:rPr>
      </w:pPr>
    </w:p>
    <w:p w14:paraId="0AACC23C" w14:textId="77777777" w:rsidR="003D3CA8" w:rsidRDefault="003D3CA8" w:rsidP="003D3CA8">
      <w:pPr>
        <w:pStyle w:val="Default"/>
        <w:jc w:val="both"/>
        <w:rPr>
          <w:b/>
          <w:bCs/>
          <w:sz w:val="23"/>
          <w:szCs w:val="23"/>
        </w:rPr>
      </w:pPr>
      <w:r>
        <w:rPr>
          <w:b/>
          <w:bCs/>
          <w:sz w:val="23"/>
          <w:szCs w:val="23"/>
        </w:rPr>
        <w:t xml:space="preserve">Remember PASS and RACE! </w:t>
      </w:r>
    </w:p>
    <w:p w14:paraId="20A42F79" w14:textId="77777777" w:rsidR="003D3CA8" w:rsidRDefault="003D3CA8" w:rsidP="003D3CA8">
      <w:pPr>
        <w:pStyle w:val="Default"/>
        <w:jc w:val="both"/>
        <w:rPr>
          <w:sz w:val="23"/>
          <w:szCs w:val="23"/>
        </w:rPr>
      </w:pPr>
    </w:p>
    <w:p w14:paraId="55BDE6DC" w14:textId="77777777" w:rsidR="003D3CA8" w:rsidRDefault="003D3CA8" w:rsidP="003D3CA8">
      <w:pPr>
        <w:pStyle w:val="Default"/>
        <w:jc w:val="both"/>
        <w:rPr>
          <w:sz w:val="23"/>
          <w:szCs w:val="23"/>
        </w:rPr>
      </w:pPr>
      <w:r>
        <w:rPr>
          <w:b/>
          <w:bCs/>
          <w:i/>
          <w:iCs/>
          <w:sz w:val="23"/>
          <w:szCs w:val="23"/>
        </w:rPr>
        <w:t>P</w:t>
      </w:r>
      <w:r>
        <w:rPr>
          <w:i/>
          <w:iCs/>
          <w:sz w:val="23"/>
          <w:szCs w:val="23"/>
        </w:rPr>
        <w:t xml:space="preserve">ull </w:t>
      </w:r>
      <w:r>
        <w:rPr>
          <w:sz w:val="23"/>
          <w:szCs w:val="23"/>
        </w:rPr>
        <w:t xml:space="preserve">the pin on the extinguisher handle. </w:t>
      </w:r>
    </w:p>
    <w:p w14:paraId="714E5EB6" w14:textId="77777777" w:rsidR="003D3CA8" w:rsidRDefault="003D3CA8" w:rsidP="003D3CA8">
      <w:pPr>
        <w:pStyle w:val="Default"/>
        <w:jc w:val="both"/>
        <w:rPr>
          <w:sz w:val="23"/>
          <w:szCs w:val="23"/>
        </w:rPr>
      </w:pPr>
      <w:r>
        <w:rPr>
          <w:b/>
          <w:bCs/>
          <w:i/>
          <w:iCs/>
          <w:sz w:val="23"/>
          <w:szCs w:val="23"/>
        </w:rPr>
        <w:t>A</w:t>
      </w:r>
      <w:r>
        <w:rPr>
          <w:i/>
          <w:iCs/>
          <w:sz w:val="23"/>
          <w:szCs w:val="23"/>
        </w:rPr>
        <w:t xml:space="preserve">im </w:t>
      </w:r>
      <w:r>
        <w:rPr>
          <w:sz w:val="23"/>
          <w:szCs w:val="23"/>
        </w:rPr>
        <w:t>low at the base of the fire.</w:t>
      </w:r>
    </w:p>
    <w:p w14:paraId="66944F52" w14:textId="77777777" w:rsidR="003D3CA8" w:rsidRDefault="003D3CA8" w:rsidP="003D3CA8">
      <w:pPr>
        <w:pStyle w:val="Default"/>
        <w:jc w:val="both"/>
        <w:rPr>
          <w:sz w:val="23"/>
          <w:szCs w:val="23"/>
        </w:rPr>
      </w:pPr>
      <w:r>
        <w:rPr>
          <w:b/>
          <w:bCs/>
          <w:i/>
          <w:iCs/>
          <w:sz w:val="23"/>
          <w:szCs w:val="23"/>
        </w:rPr>
        <w:t>S</w:t>
      </w:r>
      <w:r>
        <w:rPr>
          <w:i/>
          <w:iCs/>
          <w:sz w:val="23"/>
          <w:szCs w:val="23"/>
        </w:rPr>
        <w:t xml:space="preserve">queeze </w:t>
      </w:r>
      <w:r>
        <w:rPr>
          <w:sz w:val="23"/>
          <w:szCs w:val="23"/>
        </w:rPr>
        <w:t xml:space="preserve">the handle. </w:t>
      </w:r>
    </w:p>
    <w:p w14:paraId="62B3E982" w14:textId="77777777" w:rsidR="003D3CA8" w:rsidRDefault="003D3CA8" w:rsidP="003D3CA8">
      <w:pPr>
        <w:pStyle w:val="Default"/>
        <w:jc w:val="both"/>
        <w:rPr>
          <w:sz w:val="23"/>
          <w:szCs w:val="23"/>
        </w:rPr>
      </w:pPr>
      <w:r>
        <w:rPr>
          <w:b/>
          <w:bCs/>
          <w:i/>
          <w:iCs/>
          <w:sz w:val="23"/>
          <w:szCs w:val="23"/>
        </w:rPr>
        <w:t>S</w:t>
      </w:r>
      <w:r>
        <w:rPr>
          <w:i/>
          <w:iCs/>
          <w:sz w:val="23"/>
          <w:szCs w:val="23"/>
        </w:rPr>
        <w:t xml:space="preserve">pray </w:t>
      </w:r>
      <w:r>
        <w:rPr>
          <w:sz w:val="23"/>
          <w:szCs w:val="23"/>
        </w:rPr>
        <w:t xml:space="preserve">from side to side. </w:t>
      </w:r>
    </w:p>
    <w:p w14:paraId="2B120F92" w14:textId="77777777" w:rsidR="003D3CA8" w:rsidRDefault="003D3CA8" w:rsidP="003D3CA8">
      <w:pPr>
        <w:pStyle w:val="Default"/>
        <w:jc w:val="both"/>
        <w:rPr>
          <w:sz w:val="23"/>
          <w:szCs w:val="23"/>
        </w:rPr>
      </w:pPr>
    </w:p>
    <w:p w14:paraId="6EEC2ABB" w14:textId="77777777" w:rsidR="003D3CA8" w:rsidRDefault="003D3CA8" w:rsidP="003D3CA8">
      <w:pPr>
        <w:pStyle w:val="Default"/>
        <w:jc w:val="both"/>
        <w:rPr>
          <w:sz w:val="23"/>
          <w:szCs w:val="23"/>
        </w:rPr>
      </w:pPr>
      <w:r>
        <w:rPr>
          <w:b/>
          <w:bCs/>
          <w:sz w:val="23"/>
          <w:szCs w:val="23"/>
        </w:rPr>
        <w:t>R</w:t>
      </w:r>
      <w:r>
        <w:rPr>
          <w:sz w:val="23"/>
          <w:szCs w:val="23"/>
        </w:rPr>
        <w:t xml:space="preserve">escue: Assist </w:t>
      </w:r>
      <w:r>
        <w:t>anyone in immediate danger from the fire, if it does not endanger your life</w:t>
      </w:r>
      <w:r>
        <w:rPr>
          <w:sz w:val="23"/>
          <w:szCs w:val="23"/>
        </w:rPr>
        <w:t>.</w:t>
      </w:r>
    </w:p>
    <w:p w14:paraId="753027D7" w14:textId="77777777" w:rsidR="003D3CA8" w:rsidRDefault="003D3CA8" w:rsidP="003D3CA8">
      <w:pPr>
        <w:pStyle w:val="Default"/>
        <w:jc w:val="both"/>
        <w:rPr>
          <w:sz w:val="23"/>
          <w:szCs w:val="23"/>
        </w:rPr>
      </w:pPr>
      <w:r>
        <w:rPr>
          <w:b/>
          <w:bCs/>
          <w:sz w:val="23"/>
          <w:szCs w:val="23"/>
        </w:rPr>
        <w:t>A</w:t>
      </w:r>
      <w:r>
        <w:rPr>
          <w:sz w:val="23"/>
          <w:szCs w:val="23"/>
        </w:rPr>
        <w:t>larm:</w:t>
      </w:r>
      <w:r w:rsidRPr="00330BB2">
        <w:t xml:space="preserve"> </w:t>
      </w:r>
      <w:r>
        <w:t>Sound the alarm by calling 3527 and activating a fire alarm pull station.</w:t>
      </w:r>
      <w:r>
        <w:rPr>
          <w:sz w:val="23"/>
          <w:szCs w:val="23"/>
        </w:rPr>
        <w:t xml:space="preserve">  </w:t>
      </w:r>
    </w:p>
    <w:p w14:paraId="53755020" w14:textId="77777777" w:rsidR="003D3CA8" w:rsidRDefault="003D3CA8" w:rsidP="003D3CA8">
      <w:pPr>
        <w:pStyle w:val="Default"/>
        <w:jc w:val="both"/>
        <w:rPr>
          <w:sz w:val="23"/>
          <w:szCs w:val="23"/>
        </w:rPr>
      </w:pPr>
      <w:r>
        <w:rPr>
          <w:b/>
          <w:bCs/>
          <w:sz w:val="23"/>
          <w:szCs w:val="23"/>
        </w:rPr>
        <w:t>C</w:t>
      </w:r>
      <w:r>
        <w:rPr>
          <w:sz w:val="23"/>
          <w:szCs w:val="23"/>
        </w:rPr>
        <w:t xml:space="preserve">onfine: Close doors and windows. </w:t>
      </w:r>
    </w:p>
    <w:p w14:paraId="568FC08D" w14:textId="77777777" w:rsidR="003D3CA8" w:rsidRPr="000972D0" w:rsidRDefault="003D3CA8" w:rsidP="003D3CA8">
      <w:pPr>
        <w:pStyle w:val="Default"/>
        <w:jc w:val="both"/>
        <w:rPr>
          <w:sz w:val="23"/>
          <w:szCs w:val="23"/>
        </w:rPr>
      </w:pPr>
      <w:r>
        <w:rPr>
          <w:b/>
          <w:bCs/>
          <w:sz w:val="23"/>
          <w:szCs w:val="23"/>
        </w:rPr>
        <w:t>E</w:t>
      </w:r>
      <w:r>
        <w:rPr>
          <w:sz w:val="23"/>
          <w:szCs w:val="23"/>
        </w:rPr>
        <w:t>xtinguish:</w:t>
      </w:r>
      <w:r>
        <w:t xml:space="preserve"> Use a fire extinguisher, or evacuate the area if the fire is too large for a fire extinguisher.</w:t>
      </w:r>
    </w:p>
    <w:p w14:paraId="63DAD4C3" w14:textId="77777777" w:rsidR="003D3CA8" w:rsidRDefault="003D3CA8" w:rsidP="003D3CA8">
      <w:pPr>
        <w:pStyle w:val="Heading2"/>
        <w:jc w:val="both"/>
      </w:pPr>
      <w:bookmarkStart w:id="50" w:name="_Toc6475310"/>
      <w:r>
        <w:lastRenderedPageBreak/>
        <w:t>Explosion:</w:t>
      </w:r>
      <w:bookmarkEnd w:id="50"/>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F3602F">
      <w:pPr>
        <w:pStyle w:val="Default"/>
        <w:numPr>
          <w:ilvl w:val="0"/>
          <w:numId w:val="16"/>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F3602F">
      <w:pPr>
        <w:pStyle w:val="Default"/>
        <w:numPr>
          <w:ilvl w:val="0"/>
          <w:numId w:val="16"/>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F3602F">
      <w:pPr>
        <w:pStyle w:val="Default"/>
        <w:numPr>
          <w:ilvl w:val="0"/>
          <w:numId w:val="16"/>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F3602F">
      <w:pPr>
        <w:pStyle w:val="Default"/>
        <w:numPr>
          <w:ilvl w:val="0"/>
          <w:numId w:val="16"/>
        </w:numPr>
        <w:jc w:val="both"/>
        <w:rPr>
          <w:sz w:val="23"/>
          <w:szCs w:val="23"/>
        </w:rPr>
      </w:pPr>
      <w:r>
        <w:rPr>
          <w:sz w:val="23"/>
          <w:szCs w:val="23"/>
        </w:rPr>
        <w:t xml:space="preserve">If you should become trapped, yell or bang on any metal in the vicinity. </w:t>
      </w:r>
    </w:p>
    <w:p w14:paraId="53BE3808" w14:textId="77777777" w:rsidR="003D3CA8" w:rsidRDefault="003D3CA8" w:rsidP="00F3602F">
      <w:pPr>
        <w:pStyle w:val="Default"/>
        <w:numPr>
          <w:ilvl w:val="0"/>
          <w:numId w:val="16"/>
        </w:numPr>
        <w:jc w:val="both"/>
        <w:rPr>
          <w:sz w:val="23"/>
          <w:szCs w:val="23"/>
        </w:rPr>
      </w:pPr>
      <w:r>
        <w:rPr>
          <w:sz w:val="23"/>
          <w:szCs w:val="23"/>
        </w:rPr>
        <w:t xml:space="preserve">Do not use the elevators. </w:t>
      </w:r>
    </w:p>
    <w:p w14:paraId="437872C2" w14:textId="77777777" w:rsidR="003D3CA8" w:rsidRDefault="003D3CA8" w:rsidP="00F3602F">
      <w:pPr>
        <w:pStyle w:val="Default"/>
        <w:numPr>
          <w:ilvl w:val="0"/>
          <w:numId w:val="16"/>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F3602F">
      <w:pPr>
        <w:pStyle w:val="Default"/>
        <w:numPr>
          <w:ilvl w:val="0"/>
          <w:numId w:val="16"/>
        </w:numPr>
        <w:jc w:val="both"/>
        <w:rPr>
          <w:sz w:val="23"/>
          <w:szCs w:val="23"/>
        </w:rPr>
      </w:pPr>
      <w:r>
        <w:rPr>
          <w:b/>
          <w:bCs/>
          <w:sz w:val="23"/>
          <w:szCs w:val="23"/>
        </w:rPr>
        <w:t xml:space="preserve">Contact YSU Police at (330) 941-3527 or 911 from a campus phone. </w:t>
      </w:r>
    </w:p>
    <w:p w14:paraId="24AD0365" w14:textId="77777777" w:rsidR="003D3CA8" w:rsidRDefault="003D3CA8" w:rsidP="00F3602F">
      <w:pPr>
        <w:pStyle w:val="Default"/>
        <w:numPr>
          <w:ilvl w:val="0"/>
          <w:numId w:val="16"/>
        </w:numPr>
        <w:jc w:val="both"/>
        <w:rPr>
          <w:sz w:val="23"/>
          <w:szCs w:val="23"/>
        </w:rPr>
      </w:pPr>
      <w:r>
        <w:rPr>
          <w:sz w:val="23"/>
          <w:szCs w:val="23"/>
        </w:rPr>
        <w:t xml:space="preserve">Give YSU Police all pertinent information regarding the explosion. </w:t>
      </w:r>
    </w:p>
    <w:p w14:paraId="1C680140" w14:textId="77777777" w:rsidR="003D3CA8" w:rsidRDefault="003D3CA8" w:rsidP="00F3602F">
      <w:pPr>
        <w:pStyle w:val="Default"/>
        <w:numPr>
          <w:ilvl w:val="1"/>
          <w:numId w:val="16"/>
        </w:numPr>
        <w:jc w:val="both"/>
        <w:rPr>
          <w:sz w:val="23"/>
          <w:szCs w:val="23"/>
        </w:rPr>
      </w:pPr>
      <w:r>
        <w:rPr>
          <w:sz w:val="23"/>
          <w:szCs w:val="23"/>
        </w:rPr>
        <w:t xml:space="preserve">Location. </w:t>
      </w:r>
    </w:p>
    <w:p w14:paraId="5D04B9A2" w14:textId="77777777" w:rsidR="003D3CA8" w:rsidRDefault="003D3CA8" w:rsidP="00F3602F">
      <w:pPr>
        <w:pStyle w:val="Default"/>
        <w:numPr>
          <w:ilvl w:val="1"/>
          <w:numId w:val="16"/>
        </w:numPr>
        <w:jc w:val="both"/>
        <w:rPr>
          <w:sz w:val="23"/>
          <w:szCs w:val="23"/>
        </w:rPr>
      </w:pPr>
      <w:r>
        <w:rPr>
          <w:sz w:val="23"/>
          <w:szCs w:val="23"/>
        </w:rPr>
        <w:t xml:space="preserve">If anyone is injured and the extent of the injuries. </w:t>
      </w:r>
    </w:p>
    <w:p w14:paraId="19525D56" w14:textId="77777777" w:rsidR="003D3CA8" w:rsidRDefault="003D3CA8" w:rsidP="00F3602F">
      <w:pPr>
        <w:pStyle w:val="Default"/>
        <w:numPr>
          <w:ilvl w:val="1"/>
          <w:numId w:val="16"/>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51" w:name="_Toc6475311"/>
      <w:r>
        <w:t>Chemical Release:</w:t>
      </w:r>
      <w:bookmarkEnd w:id="51"/>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F3602F">
      <w:pPr>
        <w:pStyle w:val="Default"/>
        <w:numPr>
          <w:ilvl w:val="0"/>
          <w:numId w:val="17"/>
        </w:numPr>
        <w:jc w:val="both"/>
        <w:rPr>
          <w:sz w:val="23"/>
          <w:szCs w:val="23"/>
        </w:rPr>
      </w:pPr>
      <w:r>
        <w:rPr>
          <w:sz w:val="23"/>
          <w:szCs w:val="23"/>
        </w:rPr>
        <w:t>Sound the fire alarm to evacuate the building if fumes or smoke are present.</w:t>
      </w:r>
    </w:p>
    <w:p w14:paraId="6FE1BA14" w14:textId="77777777" w:rsidR="003D3CA8" w:rsidRDefault="003D3CA8" w:rsidP="00F3602F">
      <w:pPr>
        <w:pStyle w:val="Default"/>
        <w:numPr>
          <w:ilvl w:val="0"/>
          <w:numId w:val="17"/>
        </w:numPr>
        <w:jc w:val="both"/>
        <w:rPr>
          <w:sz w:val="23"/>
          <w:szCs w:val="23"/>
        </w:rPr>
      </w:pPr>
      <w:r>
        <w:rPr>
          <w:b/>
          <w:bCs/>
          <w:sz w:val="23"/>
          <w:szCs w:val="23"/>
        </w:rPr>
        <w:t>Contact YSU Police at (330) 941-3527 or 911 from a campus phone.</w:t>
      </w:r>
    </w:p>
    <w:p w14:paraId="41AC901F" w14:textId="77777777" w:rsidR="003D3CA8" w:rsidRDefault="003D3CA8" w:rsidP="00F3602F">
      <w:pPr>
        <w:pStyle w:val="Default"/>
        <w:numPr>
          <w:ilvl w:val="0"/>
          <w:numId w:val="17"/>
        </w:numPr>
        <w:jc w:val="both"/>
        <w:rPr>
          <w:sz w:val="23"/>
          <w:szCs w:val="23"/>
        </w:rPr>
      </w:pPr>
      <w:r>
        <w:rPr>
          <w:sz w:val="23"/>
          <w:szCs w:val="23"/>
        </w:rPr>
        <w:t>Give YSU Police a complete description of the incident. Describe the type of accident;(fire, explosion, chemical spill, leaking drum). If the incident is a chemical spill, and you know the name of the chemical, inform the dispatcher.</w:t>
      </w:r>
    </w:p>
    <w:p w14:paraId="1421BCAC" w14:textId="77777777" w:rsidR="003D3CA8" w:rsidRDefault="003D3CA8" w:rsidP="00F3602F">
      <w:pPr>
        <w:pStyle w:val="Default"/>
        <w:numPr>
          <w:ilvl w:val="0"/>
          <w:numId w:val="17"/>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F3602F">
      <w:pPr>
        <w:pStyle w:val="Default"/>
        <w:numPr>
          <w:ilvl w:val="0"/>
          <w:numId w:val="17"/>
        </w:numPr>
        <w:jc w:val="both"/>
        <w:rPr>
          <w:sz w:val="23"/>
          <w:szCs w:val="23"/>
        </w:rPr>
      </w:pPr>
      <w:r>
        <w:rPr>
          <w:sz w:val="23"/>
          <w:szCs w:val="23"/>
        </w:rPr>
        <w:t>If the incident involves a chemical spill, give the approximate amount of the spill.</w:t>
      </w:r>
    </w:p>
    <w:p w14:paraId="29029930" w14:textId="77777777" w:rsidR="003D3CA8" w:rsidRDefault="003D3CA8" w:rsidP="00F3602F">
      <w:pPr>
        <w:pStyle w:val="Default"/>
        <w:numPr>
          <w:ilvl w:val="0"/>
          <w:numId w:val="17"/>
        </w:numPr>
        <w:jc w:val="both"/>
        <w:rPr>
          <w:sz w:val="23"/>
          <w:szCs w:val="23"/>
        </w:rPr>
      </w:pPr>
      <w:r>
        <w:rPr>
          <w:sz w:val="23"/>
          <w:szCs w:val="23"/>
        </w:rPr>
        <w:t>Give your name and the telephone number from which you are calling.</w:t>
      </w:r>
    </w:p>
    <w:p w14:paraId="63BB854D" w14:textId="77777777" w:rsidR="003D3CA8" w:rsidRDefault="003D3CA8" w:rsidP="00F3602F">
      <w:pPr>
        <w:pStyle w:val="Default"/>
        <w:numPr>
          <w:ilvl w:val="0"/>
          <w:numId w:val="17"/>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F3602F">
      <w:pPr>
        <w:pStyle w:val="Default"/>
        <w:numPr>
          <w:ilvl w:val="0"/>
          <w:numId w:val="18"/>
        </w:numPr>
        <w:jc w:val="both"/>
        <w:rPr>
          <w:sz w:val="23"/>
          <w:szCs w:val="23"/>
        </w:rPr>
      </w:pPr>
      <w:r>
        <w:rPr>
          <w:sz w:val="23"/>
          <w:szCs w:val="23"/>
        </w:rPr>
        <w:t>You will be alerted by either the Mass Communications System (PA System), or the PenguinAlert.</w:t>
      </w:r>
    </w:p>
    <w:p w14:paraId="2337646B" w14:textId="77777777" w:rsidR="003D3CA8" w:rsidRDefault="003D3CA8" w:rsidP="00F3602F">
      <w:pPr>
        <w:pStyle w:val="Default"/>
        <w:numPr>
          <w:ilvl w:val="0"/>
          <w:numId w:val="18"/>
        </w:numPr>
        <w:jc w:val="both"/>
        <w:rPr>
          <w:sz w:val="23"/>
          <w:szCs w:val="23"/>
        </w:rPr>
      </w:pPr>
      <w:r>
        <w:rPr>
          <w:sz w:val="23"/>
          <w:szCs w:val="23"/>
        </w:rPr>
        <w:t>Avoid the contaminated area.</w:t>
      </w:r>
    </w:p>
    <w:p w14:paraId="1F142794" w14:textId="77777777" w:rsidR="003D3CA8" w:rsidRDefault="003D3CA8" w:rsidP="00F3602F">
      <w:pPr>
        <w:pStyle w:val="Default"/>
        <w:numPr>
          <w:ilvl w:val="0"/>
          <w:numId w:val="18"/>
        </w:numPr>
        <w:jc w:val="both"/>
        <w:rPr>
          <w:sz w:val="23"/>
          <w:szCs w:val="23"/>
        </w:rPr>
      </w:pPr>
      <w:r>
        <w:rPr>
          <w:sz w:val="23"/>
          <w:szCs w:val="23"/>
        </w:rPr>
        <w:t>Follow the directions of emergency personnel.</w:t>
      </w:r>
    </w:p>
    <w:p w14:paraId="633F0FE9" w14:textId="77777777" w:rsidR="003D3CA8" w:rsidRDefault="003D3CA8" w:rsidP="00F3602F">
      <w:pPr>
        <w:pStyle w:val="Default"/>
        <w:numPr>
          <w:ilvl w:val="0"/>
          <w:numId w:val="18"/>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F3602F">
      <w:pPr>
        <w:pStyle w:val="Default"/>
        <w:numPr>
          <w:ilvl w:val="0"/>
          <w:numId w:val="19"/>
        </w:numPr>
        <w:jc w:val="both"/>
        <w:rPr>
          <w:b/>
          <w:bCs/>
          <w:sz w:val="23"/>
          <w:szCs w:val="23"/>
        </w:rPr>
      </w:pPr>
      <w:r w:rsidRPr="0019422E">
        <w:rPr>
          <w:b/>
          <w:bCs/>
          <w:sz w:val="23"/>
          <w:szCs w:val="23"/>
        </w:rPr>
        <w:t>For questions regarding chemical data sheet information, cleanup or other inquires,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52" w:name="_Toc6475312"/>
      <w:r>
        <w:lastRenderedPageBreak/>
        <w:t>Nuclear Incident:</w:t>
      </w:r>
      <w:bookmarkEnd w:id="52"/>
    </w:p>
    <w:p w14:paraId="40437865" w14:textId="77777777" w:rsidR="003D3CA8" w:rsidRDefault="003D3CA8" w:rsidP="003D3CA8">
      <w:pPr>
        <w:jc w:val="both"/>
      </w:pPr>
    </w:p>
    <w:p w14:paraId="776EA0D1" w14:textId="77777777" w:rsidR="003D3CA8" w:rsidRDefault="003D3CA8" w:rsidP="003D3CA8">
      <w:pPr>
        <w:jc w:val="both"/>
      </w:pPr>
      <w:r>
        <w:t>An accident at a nuclear power plant could result in dangerous levels of radiation that could affect the health and safety of those on the campus.</w:t>
      </w:r>
    </w:p>
    <w:p w14:paraId="6A1C61DE" w14:textId="77777777" w:rsidR="003D3CA8" w:rsidRDefault="003D3CA8" w:rsidP="003D3CA8">
      <w:pPr>
        <w:jc w:val="both"/>
      </w:pPr>
    </w:p>
    <w:p w14:paraId="5DE369DF" w14:textId="77777777" w:rsidR="003D3CA8" w:rsidRDefault="003D3CA8" w:rsidP="003D3CA8">
      <w:pPr>
        <w:jc w:val="both"/>
      </w:pPr>
      <w:r>
        <w:t>There are four levels of an emergency at a nuclear power plant:</w:t>
      </w:r>
    </w:p>
    <w:p w14:paraId="78618340" w14:textId="77777777" w:rsidR="003D3CA8" w:rsidRDefault="003D3CA8" w:rsidP="00F3602F">
      <w:pPr>
        <w:pStyle w:val="ListParagraph"/>
        <w:numPr>
          <w:ilvl w:val="0"/>
          <w:numId w:val="19"/>
        </w:numPr>
        <w:jc w:val="both"/>
      </w:pPr>
      <w:r>
        <w:rPr>
          <w:i/>
        </w:rPr>
        <w:t xml:space="preserve">Notification of an Unusual Event: </w:t>
      </w:r>
      <w:r>
        <w:t>Actual or potential degradation of the level of safety of the plant or indication of a security threat to the facility.</w:t>
      </w:r>
    </w:p>
    <w:p w14:paraId="4FF51606" w14:textId="77777777" w:rsidR="003D3CA8" w:rsidRDefault="003D3CA8" w:rsidP="00F3602F">
      <w:pPr>
        <w:pStyle w:val="ListParagraph"/>
        <w:numPr>
          <w:ilvl w:val="0"/>
          <w:numId w:val="19"/>
        </w:numPr>
        <w:jc w:val="both"/>
      </w:pPr>
      <w:r>
        <w:rPr>
          <w:i/>
        </w:rPr>
        <w:t>Alert:</w:t>
      </w:r>
      <w:r>
        <w:t xml:space="preserve"> Actual or potential substantial degradation of the level of safety of the plant or a security event that involves probable life threatening risks to site personnel or damage to site equipment because of intentional malicious dedicated efforts of a hostile attack.</w:t>
      </w:r>
    </w:p>
    <w:p w14:paraId="085AD40D" w14:textId="77777777" w:rsidR="003D3CA8" w:rsidRDefault="003D3CA8" w:rsidP="00F3602F">
      <w:pPr>
        <w:pStyle w:val="ListParagraph"/>
        <w:numPr>
          <w:ilvl w:val="0"/>
          <w:numId w:val="19"/>
        </w:numPr>
        <w:jc w:val="both"/>
      </w:pPr>
      <w:r>
        <w:rPr>
          <w:i/>
        </w:rPr>
        <w:t>Site Area Emergency:</w:t>
      </w:r>
      <w:r>
        <w:t xml:space="preserve"> Actual or likely major failures of plant systems needed for protection of the public.</w:t>
      </w:r>
    </w:p>
    <w:p w14:paraId="1F85B178" w14:textId="77777777" w:rsidR="003D3CA8" w:rsidRDefault="003D3CA8" w:rsidP="00F3602F">
      <w:pPr>
        <w:pStyle w:val="ListParagraph"/>
        <w:numPr>
          <w:ilvl w:val="0"/>
          <w:numId w:val="19"/>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66F60BA7" w14:textId="77777777" w:rsidR="003D3CA8" w:rsidRDefault="003D3CA8" w:rsidP="003D3CA8">
      <w:pPr>
        <w:jc w:val="both"/>
      </w:pPr>
    </w:p>
    <w:p w14:paraId="631123A5" w14:textId="77777777" w:rsidR="0093297C" w:rsidRDefault="0093297C" w:rsidP="0093297C">
      <w:pPr>
        <w:jc w:val="both"/>
      </w:pPr>
      <w:r>
        <w:t>Two nuclear power plants could affect the campus:</w:t>
      </w:r>
    </w:p>
    <w:p w14:paraId="23915C3E" w14:textId="77777777" w:rsidR="0093297C" w:rsidRDefault="0093297C" w:rsidP="0093297C">
      <w:pPr>
        <w:pStyle w:val="ListParagraph"/>
        <w:numPr>
          <w:ilvl w:val="0"/>
          <w:numId w:val="46"/>
        </w:numPr>
        <w:jc w:val="both"/>
      </w:pPr>
      <w:r>
        <w:t>Beaver Valley Power Station; Hookstown PA</w:t>
      </w:r>
      <w:r>
        <w:tab/>
        <w:t>50 Miles from campus.</w:t>
      </w:r>
    </w:p>
    <w:p w14:paraId="1A8C6E33" w14:textId="77777777" w:rsidR="0093297C" w:rsidRDefault="0093297C" w:rsidP="0093297C">
      <w:pPr>
        <w:pStyle w:val="ListParagraph"/>
        <w:numPr>
          <w:ilvl w:val="0"/>
          <w:numId w:val="47"/>
        </w:numPr>
        <w:jc w:val="both"/>
      </w:pPr>
      <w:r>
        <w:t>Perry Nuclear Power Plant; Perry Ohio.</w:t>
      </w:r>
      <w:r>
        <w:tab/>
      </w:r>
      <w:r>
        <w:tab/>
        <w:t>72 miles from campus.</w:t>
      </w:r>
    </w:p>
    <w:p w14:paraId="186C4C6F" w14:textId="77777777" w:rsidR="0093297C" w:rsidRDefault="0093297C" w:rsidP="0093297C">
      <w:pPr>
        <w:jc w:val="both"/>
      </w:pPr>
    </w:p>
    <w:p w14:paraId="0DBCF0C1" w14:textId="77777777" w:rsidR="0093297C" w:rsidRDefault="0093297C" w:rsidP="0093297C">
      <w:r>
        <w:t xml:space="preserve">In the event of a nuclear incident, the Penguin Alert or the Simplex campus paging system will alert the campus community.  </w:t>
      </w:r>
    </w:p>
    <w:p w14:paraId="3EEFAEF0" w14:textId="77777777" w:rsidR="003D3CA8" w:rsidRDefault="003D3CA8">
      <w:pPr>
        <w:rPr>
          <w:rFonts w:ascii="Arial Black" w:eastAsiaTheme="majorEastAsia" w:hAnsi="Arial Black" w:cstheme="majorBidi"/>
          <w:color w:val="000000" w:themeColor="text1"/>
          <w:sz w:val="28"/>
          <w:szCs w:val="32"/>
        </w:rPr>
      </w:pPr>
      <w:r>
        <w:br w:type="page"/>
      </w:r>
    </w:p>
    <w:p w14:paraId="5D12186D" w14:textId="6000F3E9" w:rsidR="00703BDE" w:rsidRDefault="00703BDE" w:rsidP="00311EE3">
      <w:pPr>
        <w:pStyle w:val="Heading1"/>
        <w:jc w:val="both"/>
      </w:pPr>
      <w:bookmarkStart w:id="53" w:name="_Toc6475313"/>
      <w:r>
        <w:lastRenderedPageBreak/>
        <w:t>Weather Related Incidents</w:t>
      </w:r>
      <w:bookmarkEnd w:id="53"/>
    </w:p>
    <w:p w14:paraId="4933E961" w14:textId="678D1796" w:rsidR="00703BDE" w:rsidRDefault="00703BDE" w:rsidP="00311EE3">
      <w:pPr>
        <w:jc w:val="both"/>
      </w:pPr>
    </w:p>
    <w:p w14:paraId="2ACEBE2B" w14:textId="2A2C07BA" w:rsidR="00703BDE" w:rsidRDefault="00703BDE" w:rsidP="00311EE3">
      <w:pPr>
        <w:pStyle w:val="Heading2"/>
        <w:jc w:val="both"/>
      </w:pPr>
      <w:bookmarkStart w:id="54" w:name="_Toc6475314"/>
      <w:r>
        <w:t>Tornado:</w:t>
      </w:r>
      <w:bookmarkEnd w:id="54"/>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F3602F">
      <w:pPr>
        <w:pStyle w:val="ListParagraph"/>
        <w:numPr>
          <w:ilvl w:val="0"/>
          <w:numId w:val="26"/>
        </w:numPr>
        <w:autoSpaceDE w:val="0"/>
        <w:autoSpaceDN w:val="0"/>
        <w:adjustRightInd w:val="0"/>
        <w:jc w:val="both"/>
        <w:rPr>
          <w:rFonts w:ascii="Wingdings" w:hAnsi="Wingdings" w:cs="Wingdings"/>
          <w:color w:val="000000"/>
          <w:sz w:val="23"/>
          <w:szCs w:val="23"/>
        </w:rPr>
      </w:pPr>
      <w:r w:rsidRPr="001A0718">
        <w:rPr>
          <w:rFonts w:cs="Times New Roman"/>
          <w:color w:val="000000"/>
          <w:sz w:val="23"/>
          <w:szCs w:val="23"/>
        </w:rPr>
        <w:t>Stay indoors, be alert to falling objects.</w:t>
      </w:r>
    </w:p>
    <w:p w14:paraId="4AD11034" w14:textId="52949C28" w:rsidR="001A0718" w:rsidRDefault="001A0718" w:rsidP="00F3602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F3602F">
      <w:pPr>
        <w:pStyle w:val="ListParagraph"/>
        <w:numPr>
          <w:ilvl w:val="0"/>
          <w:numId w:val="26"/>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Go to the lowest level of the building,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Avoid areas that have a large roof span that may collapse: auditoriums, gymnasiums, etc.</w:t>
      </w:r>
    </w:p>
    <w:p w14:paraId="261B8221" w14:textId="13193E6B"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is received via the PA system or PenguinAlert.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Note that all buildings may not have a basement, in this case you should find an area of the building that is away from windows/glass and objects that could fall.</w:t>
      </w:r>
    </w:p>
    <w:p w14:paraId="018AE4D4" w14:textId="54739155" w:rsidR="001A0718" w:rsidRDefault="001A0718" w:rsidP="00311EE3">
      <w:pPr>
        <w:autoSpaceDE w:val="0"/>
        <w:autoSpaceDN w:val="0"/>
        <w:adjustRightInd w:val="0"/>
        <w:jc w:val="both"/>
        <w:rPr>
          <w:rFonts w:cs="Times New Roman"/>
          <w:color w:val="000000"/>
          <w:sz w:val="23"/>
          <w:szCs w:val="23"/>
        </w:rPr>
      </w:pPr>
    </w:p>
    <w:p w14:paraId="5468B8DB" w14:textId="7A28E47E" w:rsidR="001A0718" w:rsidRP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The best area for a tornado shel</w:t>
      </w:r>
      <w:r w:rsidR="00F67B87">
        <w:rPr>
          <w:rFonts w:cs="Times New Roman"/>
          <w:color w:val="000000"/>
          <w:sz w:val="23"/>
          <w:szCs w:val="23"/>
        </w:rPr>
        <w:t xml:space="preserve">ter in this building is located in the basement.  </w:t>
      </w:r>
    </w:p>
    <w:p w14:paraId="709B3DB9" w14:textId="0F29DF50" w:rsidR="001A0718" w:rsidRP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55" w:name="_Toc6475315"/>
      <w:r>
        <w:lastRenderedPageBreak/>
        <w:t>Earthquake:</w:t>
      </w:r>
      <w:bookmarkEnd w:id="55"/>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door frame. </w:t>
      </w:r>
    </w:p>
    <w:p w14:paraId="1D3EF46E" w14:textId="5CB9037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may be damaged. </w:t>
      </w:r>
    </w:p>
    <w:p w14:paraId="2194A97E" w14:textId="76E498A7"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56" w:name="_Toc6475316"/>
      <w:r>
        <w:t>Flood:</w:t>
      </w:r>
      <w:bookmarkEnd w:id="56"/>
    </w:p>
    <w:p w14:paraId="775580A3" w14:textId="409DF09E" w:rsidR="0094348F" w:rsidRDefault="0094348F" w:rsidP="00311EE3">
      <w:pPr>
        <w:jc w:val="both"/>
      </w:pPr>
    </w:p>
    <w:p w14:paraId="02042C06" w14:textId="5B8A5B79" w:rsidR="0094348F" w:rsidRDefault="0094348F" w:rsidP="00311EE3">
      <w:pPr>
        <w:jc w:val="both"/>
      </w:pPr>
      <w:r>
        <w:t>Floods can occur anytime of the year.  Flood waters can appear suddenly (flash flood), or can rise slowly.  If buildings are flooded, care should be exercised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57" w:name="_Toc6475317"/>
      <w:r>
        <w:lastRenderedPageBreak/>
        <w:t>Disruption of Public Services</w:t>
      </w:r>
      <w:bookmarkEnd w:id="57"/>
    </w:p>
    <w:p w14:paraId="6459CDF6" w14:textId="77777777" w:rsidR="003D3CA8" w:rsidRDefault="003D3CA8" w:rsidP="003D3CA8">
      <w:pPr>
        <w:jc w:val="both"/>
      </w:pPr>
    </w:p>
    <w:p w14:paraId="643F3A18" w14:textId="77777777" w:rsidR="003D3CA8" w:rsidRDefault="003D3CA8" w:rsidP="003D3CA8">
      <w:pPr>
        <w:pStyle w:val="Heading2"/>
        <w:jc w:val="both"/>
      </w:pPr>
      <w:bookmarkStart w:id="58" w:name="_Toc6475318"/>
      <w:r>
        <w:t>Power Outages:</w:t>
      </w:r>
      <w:bookmarkEnd w:id="58"/>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r>
        <w:rPr>
          <w:sz w:val="23"/>
          <w:szCs w:val="23"/>
        </w:rPr>
        <w:t xml:space="preserve">Remain calm, the power will be restored.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are trapped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don’t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59" w:name="_Toc6475319"/>
      <w:r>
        <w:t>Water Outage/Restriction:</w:t>
      </w:r>
      <w:bookmarkEnd w:id="59"/>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The water for the University is provided by the City of Youngstown.  If there is a restriction on consumption, that information will be relayed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60" w:name="_Toc6475320"/>
      <w:r>
        <w:t>Gas Leak:</w:t>
      </w:r>
      <w:bookmarkEnd w:id="60"/>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311C2D79" w:rsidR="00E94CE2" w:rsidRDefault="001E7EF1" w:rsidP="00527FB1">
      <w:pPr>
        <w:pStyle w:val="Heading1"/>
      </w:pPr>
      <w:bookmarkStart w:id="61" w:name="_Toc6475321"/>
      <w:r>
        <w:rPr>
          <w:noProof/>
        </w:rPr>
        <w:drawing>
          <wp:anchor distT="0" distB="0" distL="114300" distR="114300" simplePos="0" relativeHeight="251665408" behindDoc="0" locked="0" layoutInCell="1" allowOverlap="1" wp14:anchorId="77DB63F3" wp14:editId="2FB9B335">
            <wp:simplePos x="0" y="0"/>
            <wp:positionH relativeFrom="column">
              <wp:posOffset>-876300</wp:posOffset>
            </wp:positionH>
            <wp:positionV relativeFrom="margin">
              <wp:align>center</wp:align>
            </wp:positionV>
            <wp:extent cx="7812970" cy="6979920"/>
            <wp:effectExtent l="0" t="0" r="0" b="0"/>
            <wp:wrapNone/>
            <wp:docPr id="7" name="Picture 7" descr="Map of the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61"/>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20"/>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F6346A" w14:textId="77777777" w:rsidR="005F6934" w:rsidRDefault="005F6934" w:rsidP="00772467">
      <w:r>
        <w:separator/>
      </w:r>
    </w:p>
  </w:endnote>
  <w:endnote w:type="continuationSeparator" w:id="0">
    <w:p w14:paraId="5ECD0590" w14:textId="77777777" w:rsidR="005F6934" w:rsidRDefault="005F6934"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EndPr>
      <w:rPr>
        <w:rStyle w:val="PageNumber"/>
      </w:rPr>
    </w:sdtEndPr>
    <w:sdtContent>
      <w:p w14:paraId="7C0749B3" w14:textId="77777777"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56468F" w:rsidRDefault="0056468F"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EndPr>
      <w:rPr>
        <w:rStyle w:val="PageNumber"/>
      </w:rPr>
    </w:sdtEndPr>
    <w:sdtContent>
      <w:p w14:paraId="6270D70F" w14:textId="7F0ABB4A"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761E3">
          <w:rPr>
            <w:rStyle w:val="PageNumber"/>
            <w:noProof/>
          </w:rPr>
          <w:t>15</w:t>
        </w:r>
        <w:r>
          <w:rPr>
            <w:rStyle w:val="PageNumber"/>
          </w:rPr>
          <w:fldChar w:fldCharType="end"/>
        </w:r>
      </w:p>
    </w:sdtContent>
  </w:sdt>
  <w:p w14:paraId="1DF74FB7" w14:textId="77777777" w:rsidR="0056468F" w:rsidRDefault="0056468F"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BD7C62" w14:textId="77777777" w:rsidR="005F6934" w:rsidRDefault="005F6934" w:rsidP="00772467">
      <w:r>
        <w:separator/>
      </w:r>
    </w:p>
  </w:footnote>
  <w:footnote w:type="continuationSeparator" w:id="0">
    <w:p w14:paraId="588B06F8" w14:textId="77777777" w:rsidR="005F6934" w:rsidRDefault="005F6934"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082558"/>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B5D64"/>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C23E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1D222A"/>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7356B"/>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34"/>
  </w:num>
  <w:num w:numId="4">
    <w:abstractNumId w:val="24"/>
  </w:num>
  <w:num w:numId="5">
    <w:abstractNumId w:val="3"/>
  </w:num>
  <w:num w:numId="6">
    <w:abstractNumId w:val="16"/>
  </w:num>
  <w:num w:numId="7">
    <w:abstractNumId w:val="0"/>
  </w:num>
  <w:num w:numId="8">
    <w:abstractNumId w:val="40"/>
  </w:num>
  <w:num w:numId="9">
    <w:abstractNumId w:val="25"/>
  </w:num>
  <w:num w:numId="10">
    <w:abstractNumId w:val="19"/>
  </w:num>
  <w:num w:numId="11">
    <w:abstractNumId w:val="33"/>
  </w:num>
  <w:num w:numId="12">
    <w:abstractNumId w:val="41"/>
  </w:num>
  <w:num w:numId="13">
    <w:abstractNumId w:val="38"/>
  </w:num>
  <w:num w:numId="14">
    <w:abstractNumId w:val="18"/>
  </w:num>
  <w:num w:numId="15">
    <w:abstractNumId w:val="30"/>
  </w:num>
  <w:num w:numId="16">
    <w:abstractNumId w:val="14"/>
  </w:num>
  <w:num w:numId="17">
    <w:abstractNumId w:val="36"/>
  </w:num>
  <w:num w:numId="18">
    <w:abstractNumId w:val="8"/>
  </w:num>
  <w:num w:numId="19">
    <w:abstractNumId w:val="20"/>
  </w:num>
  <w:num w:numId="20">
    <w:abstractNumId w:val="17"/>
  </w:num>
  <w:num w:numId="21">
    <w:abstractNumId w:val="6"/>
  </w:num>
  <w:num w:numId="22">
    <w:abstractNumId w:val="21"/>
  </w:num>
  <w:num w:numId="23">
    <w:abstractNumId w:val="10"/>
  </w:num>
  <w:num w:numId="24">
    <w:abstractNumId w:val="42"/>
  </w:num>
  <w:num w:numId="25">
    <w:abstractNumId w:val="44"/>
  </w:num>
  <w:num w:numId="26">
    <w:abstractNumId w:val="4"/>
  </w:num>
  <w:num w:numId="27">
    <w:abstractNumId w:val="5"/>
  </w:num>
  <w:num w:numId="28">
    <w:abstractNumId w:val="1"/>
  </w:num>
  <w:num w:numId="29">
    <w:abstractNumId w:val="31"/>
  </w:num>
  <w:num w:numId="30">
    <w:abstractNumId w:val="26"/>
  </w:num>
  <w:num w:numId="31">
    <w:abstractNumId w:val="12"/>
  </w:num>
  <w:num w:numId="32">
    <w:abstractNumId w:val="15"/>
  </w:num>
  <w:num w:numId="33">
    <w:abstractNumId w:val="37"/>
  </w:num>
  <w:num w:numId="34">
    <w:abstractNumId w:val="23"/>
  </w:num>
  <w:num w:numId="35">
    <w:abstractNumId w:val="43"/>
  </w:num>
  <w:num w:numId="36">
    <w:abstractNumId w:val="28"/>
  </w:num>
  <w:num w:numId="37">
    <w:abstractNumId w:val="39"/>
  </w:num>
  <w:num w:numId="38">
    <w:abstractNumId w:val="35"/>
  </w:num>
  <w:num w:numId="39">
    <w:abstractNumId w:val="11"/>
  </w:num>
  <w:num w:numId="40">
    <w:abstractNumId w:val="22"/>
  </w:num>
  <w:num w:numId="41">
    <w:abstractNumId w:val="29"/>
  </w:num>
  <w:num w:numId="42">
    <w:abstractNumId w:val="45"/>
  </w:num>
  <w:num w:numId="43">
    <w:abstractNumId w:val="7"/>
  </w:num>
  <w:num w:numId="44">
    <w:abstractNumId w:val="13"/>
  </w:num>
  <w:num w:numId="45">
    <w:abstractNumId w:val="27"/>
  </w:num>
  <w:num w:numId="46">
    <w:abstractNumId w:val="9"/>
  </w:num>
  <w:num w:numId="47">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52C79"/>
    <w:rsid w:val="000623C7"/>
    <w:rsid w:val="00083630"/>
    <w:rsid w:val="00096F15"/>
    <w:rsid w:val="000972D0"/>
    <w:rsid w:val="00097FD6"/>
    <w:rsid w:val="000B2423"/>
    <w:rsid w:val="000D1852"/>
    <w:rsid w:val="001419F2"/>
    <w:rsid w:val="0014675D"/>
    <w:rsid w:val="00147793"/>
    <w:rsid w:val="0015736B"/>
    <w:rsid w:val="00170113"/>
    <w:rsid w:val="00176EF9"/>
    <w:rsid w:val="0017725C"/>
    <w:rsid w:val="00194054"/>
    <w:rsid w:val="0019422E"/>
    <w:rsid w:val="001A0718"/>
    <w:rsid w:val="001A2C09"/>
    <w:rsid w:val="001B7713"/>
    <w:rsid w:val="001C22FE"/>
    <w:rsid w:val="001C75BF"/>
    <w:rsid w:val="001E4C29"/>
    <w:rsid w:val="001E7EF1"/>
    <w:rsid w:val="001F0088"/>
    <w:rsid w:val="001F0490"/>
    <w:rsid w:val="001F5730"/>
    <w:rsid w:val="001F6F45"/>
    <w:rsid w:val="00211871"/>
    <w:rsid w:val="00217920"/>
    <w:rsid w:val="00222719"/>
    <w:rsid w:val="00245780"/>
    <w:rsid w:val="00260306"/>
    <w:rsid w:val="00261981"/>
    <w:rsid w:val="00262E07"/>
    <w:rsid w:val="0027525A"/>
    <w:rsid w:val="002854E4"/>
    <w:rsid w:val="00286D25"/>
    <w:rsid w:val="00291C7A"/>
    <w:rsid w:val="002A1973"/>
    <w:rsid w:val="002A3FDD"/>
    <w:rsid w:val="002A5913"/>
    <w:rsid w:val="002B3BC7"/>
    <w:rsid w:val="002B6166"/>
    <w:rsid w:val="002C4163"/>
    <w:rsid w:val="002D0359"/>
    <w:rsid w:val="002D12BA"/>
    <w:rsid w:val="002D609F"/>
    <w:rsid w:val="002E514D"/>
    <w:rsid w:val="003058EC"/>
    <w:rsid w:val="00311EE3"/>
    <w:rsid w:val="00334781"/>
    <w:rsid w:val="0034253C"/>
    <w:rsid w:val="00357D2B"/>
    <w:rsid w:val="003721AC"/>
    <w:rsid w:val="00373212"/>
    <w:rsid w:val="00377C97"/>
    <w:rsid w:val="00396C55"/>
    <w:rsid w:val="00397665"/>
    <w:rsid w:val="003A281B"/>
    <w:rsid w:val="003A78D9"/>
    <w:rsid w:val="003B2649"/>
    <w:rsid w:val="003B406D"/>
    <w:rsid w:val="003B40D0"/>
    <w:rsid w:val="003D3CA8"/>
    <w:rsid w:val="003D59C8"/>
    <w:rsid w:val="003F0E35"/>
    <w:rsid w:val="003F579C"/>
    <w:rsid w:val="00451C35"/>
    <w:rsid w:val="004552A1"/>
    <w:rsid w:val="00461F45"/>
    <w:rsid w:val="00472EAB"/>
    <w:rsid w:val="00473544"/>
    <w:rsid w:val="004768ED"/>
    <w:rsid w:val="00493826"/>
    <w:rsid w:val="00493CE3"/>
    <w:rsid w:val="004A131E"/>
    <w:rsid w:val="004A328F"/>
    <w:rsid w:val="004A614D"/>
    <w:rsid w:val="004D003F"/>
    <w:rsid w:val="004E0E0D"/>
    <w:rsid w:val="004F53BD"/>
    <w:rsid w:val="00504548"/>
    <w:rsid w:val="00523ACF"/>
    <w:rsid w:val="00527FB1"/>
    <w:rsid w:val="00532B30"/>
    <w:rsid w:val="005503D4"/>
    <w:rsid w:val="005600D8"/>
    <w:rsid w:val="00563A8A"/>
    <w:rsid w:val="0056468F"/>
    <w:rsid w:val="005648CE"/>
    <w:rsid w:val="00570A68"/>
    <w:rsid w:val="00577850"/>
    <w:rsid w:val="00577EF2"/>
    <w:rsid w:val="005815EE"/>
    <w:rsid w:val="0059076E"/>
    <w:rsid w:val="005952C2"/>
    <w:rsid w:val="005B2A27"/>
    <w:rsid w:val="005C7481"/>
    <w:rsid w:val="005D5885"/>
    <w:rsid w:val="005E0371"/>
    <w:rsid w:val="005F3B62"/>
    <w:rsid w:val="005F6934"/>
    <w:rsid w:val="00602B0D"/>
    <w:rsid w:val="006134E6"/>
    <w:rsid w:val="00613B36"/>
    <w:rsid w:val="00623228"/>
    <w:rsid w:val="00623794"/>
    <w:rsid w:val="00644F34"/>
    <w:rsid w:val="006510ED"/>
    <w:rsid w:val="006518C4"/>
    <w:rsid w:val="00663BC5"/>
    <w:rsid w:val="00667FA3"/>
    <w:rsid w:val="00684474"/>
    <w:rsid w:val="00686106"/>
    <w:rsid w:val="00692C29"/>
    <w:rsid w:val="00696C69"/>
    <w:rsid w:val="006B0841"/>
    <w:rsid w:val="006B5EF6"/>
    <w:rsid w:val="006C1271"/>
    <w:rsid w:val="006D142C"/>
    <w:rsid w:val="006E1666"/>
    <w:rsid w:val="0070261A"/>
    <w:rsid w:val="00703BDE"/>
    <w:rsid w:val="00707D23"/>
    <w:rsid w:val="00710B4F"/>
    <w:rsid w:val="00726317"/>
    <w:rsid w:val="00742C22"/>
    <w:rsid w:val="007538DA"/>
    <w:rsid w:val="0075399B"/>
    <w:rsid w:val="00761FD5"/>
    <w:rsid w:val="00772467"/>
    <w:rsid w:val="0077432F"/>
    <w:rsid w:val="00777946"/>
    <w:rsid w:val="00793E16"/>
    <w:rsid w:val="007B524A"/>
    <w:rsid w:val="007C4F68"/>
    <w:rsid w:val="008143AD"/>
    <w:rsid w:val="008242B8"/>
    <w:rsid w:val="00827EF0"/>
    <w:rsid w:val="00830396"/>
    <w:rsid w:val="008315FC"/>
    <w:rsid w:val="0083587C"/>
    <w:rsid w:val="008365B4"/>
    <w:rsid w:val="0085654B"/>
    <w:rsid w:val="00884AB2"/>
    <w:rsid w:val="00896FF3"/>
    <w:rsid w:val="008B1EA9"/>
    <w:rsid w:val="008C4D54"/>
    <w:rsid w:val="008C7E56"/>
    <w:rsid w:val="008D4BEF"/>
    <w:rsid w:val="008D4F61"/>
    <w:rsid w:val="008D4F74"/>
    <w:rsid w:val="008E3DA2"/>
    <w:rsid w:val="008E61EE"/>
    <w:rsid w:val="008F6A1C"/>
    <w:rsid w:val="00904B70"/>
    <w:rsid w:val="009075C2"/>
    <w:rsid w:val="00910BAB"/>
    <w:rsid w:val="0091553D"/>
    <w:rsid w:val="00930772"/>
    <w:rsid w:val="0093297C"/>
    <w:rsid w:val="00935F14"/>
    <w:rsid w:val="0094348F"/>
    <w:rsid w:val="009811ED"/>
    <w:rsid w:val="009928E6"/>
    <w:rsid w:val="00994557"/>
    <w:rsid w:val="00996799"/>
    <w:rsid w:val="009B5E82"/>
    <w:rsid w:val="009C0072"/>
    <w:rsid w:val="009D1A60"/>
    <w:rsid w:val="009D6DD2"/>
    <w:rsid w:val="009E5B52"/>
    <w:rsid w:val="00A05597"/>
    <w:rsid w:val="00A11AB8"/>
    <w:rsid w:val="00A37F0F"/>
    <w:rsid w:val="00A54E22"/>
    <w:rsid w:val="00A55207"/>
    <w:rsid w:val="00A6637E"/>
    <w:rsid w:val="00A867E0"/>
    <w:rsid w:val="00A90289"/>
    <w:rsid w:val="00AC13A8"/>
    <w:rsid w:val="00AF2B41"/>
    <w:rsid w:val="00AF2CCD"/>
    <w:rsid w:val="00B25857"/>
    <w:rsid w:val="00B43BB5"/>
    <w:rsid w:val="00B504E3"/>
    <w:rsid w:val="00B647E7"/>
    <w:rsid w:val="00B761E3"/>
    <w:rsid w:val="00B80F8C"/>
    <w:rsid w:val="00B83713"/>
    <w:rsid w:val="00B90325"/>
    <w:rsid w:val="00BA0D1C"/>
    <w:rsid w:val="00BA7808"/>
    <w:rsid w:val="00BD1777"/>
    <w:rsid w:val="00BF298E"/>
    <w:rsid w:val="00BF5B9D"/>
    <w:rsid w:val="00BF68E7"/>
    <w:rsid w:val="00C01CAE"/>
    <w:rsid w:val="00C35C6A"/>
    <w:rsid w:val="00C650D7"/>
    <w:rsid w:val="00C75019"/>
    <w:rsid w:val="00C750B4"/>
    <w:rsid w:val="00C830D2"/>
    <w:rsid w:val="00C9408D"/>
    <w:rsid w:val="00CB4ABC"/>
    <w:rsid w:val="00CC7C61"/>
    <w:rsid w:val="00CF1087"/>
    <w:rsid w:val="00CF2145"/>
    <w:rsid w:val="00D417F0"/>
    <w:rsid w:val="00D47A07"/>
    <w:rsid w:val="00D6071F"/>
    <w:rsid w:val="00D7140C"/>
    <w:rsid w:val="00D83E3E"/>
    <w:rsid w:val="00D912DE"/>
    <w:rsid w:val="00DA47FC"/>
    <w:rsid w:val="00DA571E"/>
    <w:rsid w:val="00DA5BF3"/>
    <w:rsid w:val="00DB2B25"/>
    <w:rsid w:val="00DB570B"/>
    <w:rsid w:val="00DC12DE"/>
    <w:rsid w:val="00DC2FFE"/>
    <w:rsid w:val="00DF0359"/>
    <w:rsid w:val="00DF7457"/>
    <w:rsid w:val="00E1300B"/>
    <w:rsid w:val="00E14523"/>
    <w:rsid w:val="00E20E2E"/>
    <w:rsid w:val="00E31D3F"/>
    <w:rsid w:val="00E31F8A"/>
    <w:rsid w:val="00E5186E"/>
    <w:rsid w:val="00E53EEE"/>
    <w:rsid w:val="00E836E1"/>
    <w:rsid w:val="00E94CE2"/>
    <w:rsid w:val="00E97A09"/>
    <w:rsid w:val="00EA7296"/>
    <w:rsid w:val="00EB4863"/>
    <w:rsid w:val="00EB58F4"/>
    <w:rsid w:val="00EC3694"/>
    <w:rsid w:val="00EE3649"/>
    <w:rsid w:val="00EF2676"/>
    <w:rsid w:val="00F104C9"/>
    <w:rsid w:val="00F33319"/>
    <w:rsid w:val="00F3602F"/>
    <w:rsid w:val="00F664C6"/>
    <w:rsid w:val="00F67B87"/>
    <w:rsid w:val="00F75CE4"/>
    <w:rsid w:val="00F76826"/>
    <w:rsid w:val="00F76F15"/>
    <w:rsid w:val="00F7714E"/>
    <w:rsid w:val="00F778FB"/>
    <w:rsid w:val="00F81699"/>
    <w:rsid w:val="00F86373"/>
    <w:rsid w:val="00FB7D9D"/>
    <w:rsid w:val="00FC000C"/>
    <w:rsid w:val="00FD1A1C"/>
    <w:rsid w:val="00FD7FB6"/>
    <w:rsid w:val="00FE5797"/>
    <w:rsid w:val="00FE70E7"/>
    <w:rsid w:val="00FF10E1"/>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245780"/>
    <w:pPr>
      <w:keepNext/>
      <w:keepLines/>
      <w:spacing w:before="40"/>
      <w:outlineLvl w:val="2"/>
    </w:pPr>
    <w:rPr>
      <w:rFonts w:ascii="Arial Black" w:eastAsiaTheme="majorEastAsia" w:hAnsi="Arial Black"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245780"/>
    <w:rPr>
      <w:rFonts w:ascii="Arial Black" w:eastAsiaTheme="majorEastAsia" w:hAnsi="Arial Black" w:cstheme="majorBidi"/>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7101802">
      <w:bodyDiv w:val="1"/>
      <w:marLeft w:val="0"/>
      <w:marRight w:val="0"/>
      <w:marTop w:val="0"/>
      <w:marBottom w:val="0"/>
      <w:divBdr>
        <w:top w:val="none" w:sz="0" w:space="0" w:color="auto"/>
        <w:left w:val="none" w:sz="0" w:space="0" w:color="auto"/>
        <w:bottom w:val="none" w:sz="0" w:space="0" w:color="auto"/>
        <w:right w:val="none" w:sz="0" w:space="0" w:color="auto"/>
      </w:divBdr>
    </w:div>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hyperlink" Target="https://ysu.edu/student-experience/student-outreach-support"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ysu.edu/student-experience/student-outreach-support"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ysu.edu/administrative-offices/student-conduct/complainants"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hyperlink" Target="http://www.ysu.edu/title-ix"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cms.ysu.edu/administrative-offices/police/ysu-police" TargetMode="External"/><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DB5EB-221F-45E5-9542-7B8BAE40E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36</Pages>
  <Words>8172</Words>
  <Characters>46585</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7</cp:revision>
  <cp:lastPrinted>2019-04-17T19:17:00Z</cp:lastPrinted>
  <dcterms:created xsi:type="dcterms:W3CDTF">2019-04-18T14:13:00Z</dcterms:created>
  <dcterms:modified xsi:type="dcterms:W3CDTF">2019-05-06T13:07:00Z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